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31" w:rsidRDefault="00E33AAC" w:rsidP="00861B4C">
      <w:pPr>
        <w:pStyle w:val="ab"/>
        <w:ind w:left="-993" w:right="-567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-727415</wp:posOffset>
            </wp:positionH>
            <wp:positionV relativeFrom="paragraph">
              <wp:posOffset>-127177</wp:posOffset>
            </wp:positionV>
            <wp:extent cx="7361745" cy="10356111"/>
            <wp:effectExtent l="19050" t="0" r="0" b="0"/>
            <wp:wrapNone/>
            <wp:docPr id="1" name="Рисунок 0" descr="Информатика 7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форматика 7 класс.jpg"/>
                    <pic:cNvPicPr/>
                  </pic:nvPicPr>
                  <pic:blipFill>
                    <a:blip r:embed="rId8" cstate="print"/>
                    <a:srcRect r="2313"/>
                    <a:stretch>
                      <a:fillRect/>
                    </a:stretch>
                  </pic:blipFill>
                  <pic:spPr>
                    <a:xfrm>
                      <a:off x="0" y="0"/>
                      <a:ext cx="7362403" cy="10357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6C31" w:rsidRDefault="001A6C31">
      <w:pPr>
        <w:rPr>
          <w:b/>
          <w:bCs/>
        </w:rPr>
      </w:pPr>
      <w:r>
        <w:rPr>
          <w:b/>
          <w:bCs/>
        </w:rPr>
        <w:br w:type="page"/>
      </w:r>
    </w:p>
    <w:p w:rsidR="00CE3B89" w:rsidRDefault="00CE3B89" w:rsidP="00CE3B89">
      <w:pPr>
        <w:pStyle w:val="ab"/>
        <w:jc w:val="center"/>
      </w:pPr>
      <w:r>
        <w:rPr>
          <w:b/>
          <w:bCs/>
        </w:rPr>
        <w:lastRenderedPageBreak/>
        <w:t>Требования к результатам освоения курса.</w:t>
      </w:r>
    </w:p>
    <w:p w:rsidR="00CE3B89" w:rsidRDefault="00CE3B89" w:rsidP="00CE3B89">
      <w:pPr>
        <w:pStyle w:val="ab"/>
        <w:ind w:firstLine="567"/>
        <w:jc w:val="both"/>
      </w:pPr>
      <w:r>
        <w:t xml:space="preserve">Сформулированные цели реализуются через достижение образовательных результатов. Эти результаты структурированы по ключевым задачам, отражающим индивидуальные, общественные и государственные потребности, и включают в себя предметные, метапредметные и личностные результаты. Особенность изучения курса заключается в том, что многие предметные знания и способы деятельности (включая использование средств ИКТ) имеют значимость для других предметных областей и формируются при их изучении. </w:t>
      </w:r>
    </w:p>
    <w:p w:rsidR="00CE3B89" w:rsidRPr="00135AFE" w:rsidRDefault="00CE3B89" w:rsidP="00CE3B89">
      <w:pPr>
        <w:pStyle w:val="ab"/>
        <w:jc w:val="both"/>
        <w:rPr>
          <w:b/>
        </w:rPr>
      </w:pPr>
      <w:r w:rsidRPr="00135AFE">
        <w:rPr>
          <w:b/>
        </w:rPr>
        <w:t>Личностные результаты:</w:t>
      </w:r>
    </w:p>
    <w:p w:rsidR="00CE3B89" w:rsidRDefault="00CE3B89" w:rsidP="00CE3B89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CE3B89" w:rsidRDefault="00CE3B89" w:rsidP="00CE3B89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Развитие осознанного и ответственного отношения к собственным поступкам;</w:t>
      </w:r>
    </w:p>
    <w:p w:rsidR="00CE3B89" w:rsidRDefault="00CE3B89" w:rsidP="00CE3B89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CE3B89" w:rsidRPr="00951B2B" w:rsidRDefault="00CE3B89" w:rsidP="00CE3B89">
      <w:pPr>
        <w:pStyle w:val="ab"/>
        <w:rPr>
          <w:b/>
        </w:rPr>
      </w:pPr>
      <w:r w:rsidRPr="00951B2B">
        <w:rPr>
          <w:b/>
        </w:rPr>
        <w:t>Метапредметные результаты:</w:t>
      </w:r>
    </w:p>
    <w:p w:rsidR="00CE3B89" w:rsidRDefault="00CE3B89" w:rsidP="00CE3B89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E3B89" w:rsidRDefault="00CE3B89" w:rsidP="00CE3B89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E3B89" w:rsidRDefault="00CE3B89" w:rsidP="00CE3B89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выводы;</w:t>
      </w:r>
    </w:p>
    <w:p w:rsidR="00CE3B89" w:rsidRDefault="00CE3B89" w:rsidP="00CE3B89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>Умение создавать, применять и преобразовывать знаки и символы, схемы, графики, таблицы для решения учебных и познавательных задач;</w:t>
      </w:r>
    </w:p>
    <w:p w:rsidR="00CE3B89" w:rsidRDefault="00CE3B89" w:rsidP="00CE3B89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>Смысловое чтение;</w:t>
      </w:r>
    </w:p>
    <w:p w:rsidR="00CE3B89" w:rsidRDefault="00CE3B89" w:rsidP="00CE3B89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>Умение осознанно использовать речевые средства в соответствии с задачей коммуникации; владение устной и письменной речью;</w:t>
      </w:r>
    </w:p>
    <w:p w:rsidR="00CE3B89" w:rsidRDefault="00CE3B89" w:rsidP="00CE3B89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>Умение применять поисковые системы учебных и познавательных задач;</w:t>
      </w:r>
    </w:p>
    <w:p w:rsidR="00CE3B89" w:rsidRDefault="00CE3B89" w:rsidP="00CE3B89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>Формирование и развитие компетентности в области использования информационно-коммуникационных технологий (далее ИКТ-компетенции).</w:t>
      </w:r>
    </w:p>
    <w:p w:rsidR="00CE3B89" w:rsidRPr="00951B2B" w:rsidRDefault="00CE3B89" w:rsidP="00CE3B89">
      <w:pPr>
        <w:pStyle w:val="ab"/>
        <w:rPr>
          <w:b/>
        </w:rPr>
      </w:pPr>
      <w:r w:rsidRPr="00951B2B">
        <w:rPr>
          <w:b/>
        </w:rPr>
        <w:t xml:space="preserve">Предметные результаты: </w:t>
      </w:r>
    </w:p>
    <w:p w:rsidR="00CE3B89" w:rsidRDefault="00CE3B89" w:rsidP="00CE3B89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>Умение использовать термины «информация», «наука», «связь», «сообщение», «данные», «входные данные», «процессы», «органы чувств», «кодирование», «программа», «формула», «история развития», «звуковое кодирование», «</w:t>
      </w:r>
      <w:r w:rsidRPr="00B56BE6">
        <w:rPr>
          <w:bCs/>
        </w:rPr>
        <w:t>звуковое кодирование</w:t>
      </w:r>
      <w:r>
        <w:rPr>
          <w:bCs/>
        </w:rPr>
        <w:t>»</w:t>
      </w:r>
      <w:r w:rsidRPr="00B56BE6">
        <w:rPr>
          <w:bCs/>
        </w:rPr>
        <w:t xml:space="preserve">, </w:t>
      </w:r>
      <w:r>
        <w:rPr>
          <w:bCs/>
        </w:rPr>
        <w:t>«</w:t>
      </w:r>
      <w:r w:rsidRPr="00B56BE6">
        <w:rPr>
          <w:bCs/>
        </w:rPr>
        <w:t>пространственная дискретизация</w:t>
      </w:r>
      <w:r>
        <w:rPr>
          <w:bCs/>
        </w:rPr>
        <w:t>»</w:t>
      </w:r>
      <w:r w:rsidRPr="00B56BE6">
        <w:rPr>
          <w:bCs/>
        </w:rPr>
        <w:t xml:space="preserve">, </w:t>
      </w:r>
      <w:r>
        <w:rPr>
          <w:bCs/>
        </w:rPr>
        <w:t>«</w:t>
      </w:r>
      <w:r w:rsidRPr="00B56BE6">
        <w:rPr>
          <w:bCs/>
        </w:rPr>
        <w:t>волны</w:t>
      </w:r>
      <w:r>
        <w:rPr>
          <w:bCs/>
        </w:rPr>
        <w:t>», «</w:t>
      </w:r>
      <w:r>
        <w:t>рисуночное письмо»; «рисунок» понимание различий между употреблением этих терминов в обыденной речи и в информатике и т.д;</w:t>
      </w:r>
    </w:p>
    <w:p w:rsidR="00CE3B89" w:rsidRDefault="00CE3B89" w:rsidP="00CE3B89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>Умение описывать размер двоичных текстов, используя термины «бит», «байт» и производные от них; умение кодировать и декодировать тексты при известной кодовой таблице и т.д.;</w:t>
      </w:r>
    </w:p>
    <w:p w:rsidR="00CE3B89" w:rsidRDefault="00CE3B89" w:rsidP="00CE3B89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>Умение использовать прикладные компьютерные программы;</w:t>
      </w:r>
    </w:p>
    <w:p w:rsidR="00CE3B89" w:rsidRDefault="00CE3B89" w:rsidP="00CE3B89">
      <w:pPr>
        <w:numPr>
          <w:ilvl w:val="0"/>
          <w:numId w:val="9"/>
        </w:numPr>
        <w:jc w:val="both"/>
      </w:pPr>
      <w:r>
        <w:t xml:space="preserve">Умение выбора способа представления данных в зависимости от постановленной задачи. </w:t>
      </w:r>
    </w:p>
    <w:p w:rsidR="00CE3B89" w:rsidRDefault="00CE3B89" w:rsidP="00CE3B89">
      <w:pPr>
        <w:jc w:val="both"/>
      </w:pPr>
      <w:r>
        <w:t>Полученные результаты служат основой разработки контрольных измерительных материалов.</w:t>
      </w:r>
    </w:p>
    <w:p w:rsidR="00CE3B89" w:rsidRDefault="00CE3B89" w:rsidP="004A3A7F">
      <w:pPr>
        <w:pStyle w:val="a7"/>
        <w:rPr>
          <w:b/>
        </w:rPr>
      </w:pPr>
    </w:p>
    <w:p w:rsidR="00861B4C" w:rsidRDefault="00861B4C" w:rsidP="004A3A7F">
      <w:pPr>
        <w:pStyle w:val="a7"/>
        <w:rPr>
          <w:b/>
        </w:rPr>
      </w:pPr>
    </w:p>
    <w:p w:rsidR="00861B4C" w:rsidRDefault="00861B4C" w:rsidP="004A3A7F">
      <w:pPr>
        <w:pStyle w:val="a7"/>
        <w:rPr>
          <w:b/>
        </w:rPr>
      </w:pPr>
    </w:p>
    <w:p w:rsidR="00CE3B89" w:rsidRDefault="00CE3B89" w:rsidP="004A3A7F">
      <w:pPr>
        <w:pStyle w:val="a7"/>
        <w:rPr>
          <w:b/>
        </w:rPr>
      </w:pPr>
    </w:p>
    <w:p w:rsidR="00BE7593" w:rsidRDefault="0033727D" w:rsidP="00F4072E">
      <w:pPr>
        <w:jc w:val="center"/>
        <w:rPr>
          <w:b/>
        </w:rPr>
      </w:pPr>
      <w:r>
        <w:rPr>
          <w:b/>
        </w:rPr>
        <w:lastRenderedPageBreak/>
        <w:t>Содержание тем учебного курса информатики.</w:t>
      </w:r>
    </w:p>
    <w:p w:rsidR="0033727D" w:rsidRPr="0033727D" w:rsidRDefault="0033727D" w:rsidP="0033727D">
      <w:pPr>
        <w:jc w:val="both"/>
        <w:rPr>
          <w:i/>
        </w:rPr>
      </w:pPr>
      <w:r w:rsidRPr="0033727D">
        <w:rPr>
          <w:i/>
        </w:rPr>
        <w:t xml:space="preserve">Введение в предмет </w:t>
      </w:r>
    </w:p>
    <w:p w:rsidR="0033727D" w:rsidRPr="0033727D" w:rsidRDefault="0033727D" w:rsidP="0033727D">
      <w:pPr>
        <w:tabs>
          <w:tab w:val="num" w:pos="0"/>
        </w:tabs>
        <w:ind w:hanging="11"/>
        <w:jc w:val="both"/>
      </w:pPr>
      <w:r w:rsidRPr="0033727D">
        <w:t>Предмет информатики. Роль информации в жизни людей. Содержание базового курса информатики.</w:t>
      </w:r>
    </w:p>
    <w:p w:rsidR="0033727D" w:rsidRPr="0033727D" w:rsidRDefault="0033727D" w:rsidP="003133A7">
      <w:pPr>
        <w:numPr>
          <w:ilvl w:val="0"/>
          <w:numId w:val="62"/>
        </w:numPr>
        <w:tabs>
          <w:tab w:val="clear" w:pos="720"/>
          <w:tab w:val="num" w:pos="0"/>
        </w:tabs>
        <w:ind w:left="0" w:hanging="11"/>
        <w:jc w:val="both"/>
        <w:rPr>
          <w:i/>
        </w:rPr>
      </w:pPr>
      <w:r>
        <w:rPr>
          <w:i/>
        </w:rPr>
        <w:t>Человек и информация.</w:t>
      </w:r>
    </w:p>
    <w:p w:rsidR="0033727D" w:rsidRPr="0033727D" w:rsidRDefault="0033727D" w:rsidP="0033727D">
      <w:pPr>
        <w:tabs>
          <w:tab w:val="num" w:pos="0"/>
        </w:tabs>
        <w:ind w:hanging="11"/>
        <w:jc w:val="both"/>
      </w:pPr>
      <w:r w:rsidRPr="0033727D">
        <w:t>Информация и ее виды. Восприятие информации человеком. Информационные процессы</w:t>
      </w:r>
    </w:p>
    <w:p w:rsidR="0033727D" w:rsidRPr="0033727D" w:rsidRDefault="0033727D" w:rsidP="0033727D">
      <w:pPr>
        <w:tabs>
          <w:tab w:val="num" w:pos="0"/>
        </w:tabs>
        <w:ind w:hanging="11"/>
        <w:jc w:val="both"/>
      </w:pPr>
      <w:r w:rsidRPr="0033727D">
        <w:t xml:space="preserve">Измерение информации. Единицы измерения информации. </w:t>
      </w:r>
    </w:p>
    <w:p w:rsidR="0033727D" w:rsidRPr="0033727D" w:rsidRDefault="0033727D" w:rsidP="003133A7">
      <w:pPr>
        <w:numPr>
          <w:ilvl w:val="0"/>
          <w:numId w:val="63"/>
        </w:numPr>
        <w:tabs>
          <w:tab w:val="clear" w:pos="720"/>
          <w:tab w:val="num" w:pos="0"/>
        </w:tabs>
        <w:ind w:left="0" w:hanging="11"/>
        <w:jc w:val="both"/>
        <w:rPr>
          <w:i/>
        </w:rPr>
      </w:pPr>
      <w:r w:rsidRPr="0033727D">
        <w:rPr>
          <w:rStyle w:val="c23"/>
          <w:i/>
        </w:rPr>
        <w:t>Компьютер: устройство и программное обеспечение</w:t>
      </w:r>
      <w:r>
        <w:rPr>
          <w:rStyle w:val="c23"/>
          <w:i/>
        </w:rPr>
        <w:t>.</w:t>
      </w:r>
    </w:p>
    <w:p w:rsidR="0033727D" w:rsidRPr="0033727D" w:rsidRDefault="0033727D" w:rsidP="0033727D">
      <w:pPr>
        <w:tabs>
          <w:tab w:val="num" w:pos="0"/>
        </w:tabs>
        <w:ind w:hanging="11"/>
        <w:jc w:val="both"/>
      </w:pPr>
      <w:r w:rsidRPr="0033727D">
        <w:rPr>
          <w:rStyle w:val="c23"/>
        </w:rPr>
        <w:t xml:space="preserve">Начальные сведения об архитектуре </w:t>
      </w:r>
      <w:hyperlink r:id="rId9" w:tgtFrame="_blank" w:history="1">
        <w:r w:rsidRPr="0033727D">
          <w:rPr>
            <w:rStyle w:val="af5"/>
          </w:rPr>
          <w:t>компьютера</w:t>
        </w:r>
      </w:hyperlink>
      <w:r w:rsidRPr="0033727D">
        <w:rPr>
          <w:rStyle w:val="c23"/>
        </w:rPr>
        <w:t xml:space="preserve">. </w:t>
      </w:r>
      <w:r w:rsidRPr="0033727D">
        <w:t xml:space="preserve">Принципы организации внутренней и внешней памяти компьютера. Двоичное представление данных в памяти </w:t>
      </w:r>
      <w:hyperlink r:id="rId10" w:tgtFrame="_blank" w:history="1">
        <w:r w:rsidRPr="0033727D">
          <w:rPr>
            <w:rStyle w:val="af5"/>
          </w:rPr>
          <w:t>компьютера</w:t>
        </w:r>
      </w:hyperlink>
      <w:r w:rsidRPr="0033727D">
        <w:t>. Организация информации на внешних носителях, файлы.Персональный компьютер. Основные устройства и характеристики. Правила техники безопасности и эргономики при работе за компьютером.</w:t>
      </w:r>
      <w:r>
        <w:t xml:space="preserve"> </w:t>
      </w:r>
      <w:r w:rsidRPr="0033727D">
        <w:rPr>
          <w:rStyle w:val="c23"/>
        </w:rPr>
        <w:t>Виды программного обеспечения (ПО). Системное ПО. Операционные системы. Основные функции ОС. Файловая структура внешней памяти. Объектно-ориентированный пользовательский интерфейс.</w:t>
      </w:r>
    </w:p>
    <w:p w:rsidR="0033727D" w:rsidRPr="0033727D" w:rsidRDefault="0033727D" w:rsidP="003133A7">
      <w:pPr>
        <w:numPr>
          <w:ilvl w:val="0"/>
          <w:numId w:val="64"/>
        </w:numPr>
        <w:tabs>
          <w:tab w:val="clear" w:pos="720"/>
          <w:tab w:val="num" w:pos="0"/>
        </w:tabs>
        <w:ind w:left="0" w:hanging="11"/>
        <w:jc w:val="both"/>
        <w:rPr>
          <w:i/>
        </w:rPr>
      </w:pPr>
      <w:r w:rsidRPr="0033727D">
        <w:rPr>
          <w:rStyle w:val="c23"/>
          <w:i/>
        </w:rPr>
        <w:t>Текстовая информация и компьютер</w:t>
      </w:r>
      <w:r>
        <w:rPr>
          <w:rStyle w:val="c23"/>
          <w:i/>
        </w:rPr>
        <w:t>.</w:t>
      </w:r>
    </w:p>
    <w:p w:rsidR="0033727D" w:rsidRPr="0033727D" w:rsidRDefault="0033727D" w:rsidP="0033727D">
      <w:pPr>
        <w:pStyle w:val="c61"/>
        <w:tabs>
          <w:tab w:val="num" w:pos="0"/>
        </w:tabs>
        <w:spacing w:before="0" w:beforeAutospacing="0" w:after="0" w:afterAutospacing="0"/>
        <w:ind w:hanging="11"/>
        <w:jc w:val="both"/>
      </w:pPr>
      <w:r w:rsidRPr="0033727D">
        <w:rPr>
          <w:rStyle w:val="c23"/>
        </w:rPr>
        <w:t>Тексты в компьютерной памяти: кодирование символов,  текстовые файлы. Работа с внешними носителями и принтерами при сохранении и печати текстовых документов.</w:t>
      </w:r>
    </w:p>
    <w:p w:rsidR="0033727D" w:rsidRPr="0033727D" w:rsidRDefault="0033727D" w:rsidP="0033727D">
      <w:pPr>
        <w:pStyle w:val="c61"/>
        <w:tabs>
          <w:tab w:val="num" w:pos="0"/>
        </w:tabs>
        <w:spacing w:before="0" w:beforeAutospacing="0" w:after="0" w:afterAutospacing="0"/>
        <w:ind w:hanging="11"/>
        <w:jc w:val="both"/>
      </w:pPr>
      <w:r w:rsidRPr="0033727D">
        <w:rPr>
          <w:rStyle w:val="c23"/>
        </w:rPr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</w:t>
      </w:r>
    </w:p>
    <w:p w:rsidR="0033727D" w:rsidRPr="0033727D" w:rsidRDefault="0033727D" w:rsidP="003133A7">
      <w:pPr>
        <w:numPr>
          <w:ilvl w:val="0"/>
          <w:numId w:val="65"/>
        </w:numPr>
        <w:tabs>
          <w:tab w:val="clear" w:pos="720"/>
          <w:tab w:val="num" w:pos="0"/>
        </w:tabs>
        <w:ind w:left="0" w:hanging="11"/>
        <w:jc w:val="both"/>
        <w:rPr>
          <w:i/>
        </w:rPr>
      </w:pPr>
      <w:r w:rsidRPr="0033727D">
        <w:rPr>
          <w:rStyle w:val="c23"/>
          <w:i/>
        </w:rPr>
        <w:t>Графическая информация и компьютер</w:t>
      </w:r>
      <w:r>
        <w:rPr>
          <w:rStyle w:val="c23"/>
          <w:i/>
        </w:rPr>
        <w:t>.</w:t>
      </w:r>
    </w:p>
    <w:p w:rsidR="0033727D" w:rsidRPr="0033727D" w:rsidRDefault="0033727D" w:rsidP="0033727D">
      <w:pPr>
        <w:pStyle w:val="c85"/>
        <w:tabs>
          <w:tab w:val="num" w:pos="0"/>
        </w:tabs>
        <w:spacing w:before="0" w:beforeAutospacing="0" w:after="0" w:afterAutospacing="0"/>
        <w:ind w:hanging="11"/>
        <w:jc w:val="both"/>
      </w:pPr>
      <w:r w:rsidRPr="0033727D">
        <w:t>Компьютерная графика: области применения, технические средства. Принципы кодирования изображения; понятие о дискретизации изображения.  Растровая и векторная графика.</w:t>
      </w:r>
    </w:p>
    <w:p w:rsidR="0033727D" w:rsidRPr="0033727D" w:rsidRDefault="0033727D" w:rsidP="0033727D">
      <w:pPr>
        <w:pStyle w:val="c61"/>
        <w:tabs>
          <w:tab w:val="num" w:pos="0"/>
        </w:tabs>
        <w:spacing w:before="0" w:beforeAutospacing="0" w:after="0" w:afterAutospacing="0"/>
        <w:ind w:hanging="11"/>
        <w:jc w:val="both"/>
      </w:pPr>
      <w:r w:rsidRPr="0033727D">
        <w:rPr>
          <w:rStyle w:val="c23"/>
        </w:rPr>
        <w:t>Графические редакторы и методы работы с ними.</w:t>
      </w:r>
    </w:p>
    <w:p w:rsidR="0033727D" w:rsidRPr="0033727D" w:rsidRDefault="0033727D" w:rsidP="003133A7">
      <w:pPr>
        <w:numPr>
          <w:ilvl w:val="0"/>
          <w:numId w:val="66"/>
        </w:numPr>
        <w:tabs>
          <w:tab w:val="clear" w:pos="720"/>
          <w:tab w:val="num" w:pos="0"/>
        </w:tabs>
        <w:ind w:left="0" w:hanging="11"/>
        <w:jc w:val="both"/>
        <w:rPr>
          <w:i/>
        </w:rPr>
      </w:pPr>
      <w:r w:rsidRPr="0033727D">
        <w:rPr>
          <w:rStyle w:val="c23"/>
          <w:i/>
        </w:rPr>
        <w:t>Мультимедиа и компьютерные презентации</w:t>
      </w:r>
      <w:r>
        <w:rPr>
          <w:rStyle w:val="c23"/>
          <w:i/>
        </w:rPr>
        <w:t>.</w:t>
      </w:r>
    </w:p>
    <w:p w:rsidR="0033727D" w:rsidRDefault="0033727D" w:rsidP="0033727D">
      <w:pPr>
        <w:pStyle w:val="c61"/>
        <w:tabs>
          <w:tab w:val="num" w:pos="0"/>
        </w:tabs>
        <w:spacing w:before="0" w:beforeAutospacing="0" w:after="0" w:afterAutospacing="0"/>
        <w:ind w:hanging="11"/>
        <w:jc w:val="both"/>
        <w:rPr>
          <w:rStyle w:val="c23"/>
        </w:rPr>
      </w:pPr>
      <w:r w:rsidRPr="0033727D">
        <w:rPr>
          <w:rStyle w:val="c23"/>
        </w:rPr>
        <w:t xml:space="preserve">Что такое мультимедиа; области применения. Представление звука в памяти </w:t>
      </w:r>
      <w:hyperlink r:id="rId11" w:tgtFrame="_blank" w:history="1">
        <w:r w:rsidRPr="0033727D">
          <w:rPr>
            <w:rStyle w:val="af5"/>
          </w:rPr>
          <w:t>компьютера</w:t>
        </w:r>
      </w:hyperlink>
      <w:r w:rsidRPr="0033727D">
        <w:rPr>
          <w:rStyle w:val="c23"/>
        </w:rPr>
        <w:t>; понятие о дискретизации звука. Технические средства мультимедиа. Компьютерные презентации.</w:t>
      </w:r>
    </w:p>
    <w:p w:rsidR="005E6F34" w:rsidRPr="005F241C" w:rsidRDefault="005E6F34" w:rsidP="005E6F34">
      <w:pPr>
        <w:shd w:val="clear" w:color="auto" w:fill="FFFFFF"/>
        <w:ind w:left="57" w:right="57" w:firstLine="15"/>
        <w:rPr>
          <w:b/>
          <w:szCs w:val="28"/>
        </w:rPr>
      </w:pPr>
      <w:r w:rsidRPr="005F241C">
        <w:rPr>
          <w:b/>
          <w:szCs w:val="28"/>
        </w:rPr>
        <w:t>Обучение детей с ограниченными возможностями здоровья включает:</w:t>
      </w:r>
    </w:p>
    <w:p w:rsidR="005E6F34" w:rsidRPr="005F241C" w:rsidRDefault="005E6F34" w:rsidP="005E6F34">
      <w:pPr>
        <w:numPr>
          <w:ilvl w:val="0"/>
          <w:numId w:val="67"/>
        </w:numPr>
        <w:shd w:val="clear" w:color="auto" w:fill="FFFFFF"/>
        <w:spacing w:after="200"/>
        <w:ind w:right="57"/>
        <w:contextualSpacing/>
        <w:rPr>
          <w:szCs w:val="28"/>
        </w:rPr>
      </w:pPr>
      <w:r w:rsidRPr="005F241C">
        <w:rPr>
          <w:szCs w:val="28"/>
        </w:rPr>
        <w:t>использование специальных дидактических материалов, адаптированных для детей с ОВЗ;</w:t>
      </w:r>
    </w:p>
    <w:p w:rsidR="005E6F34" w:rsidRPr="005F241C" w:rsidRDefault="005E6F34" w:rsidP="005E6F34">
      <w:pPr>
        <w:numPr>
          <w:ilvl w:val="0"/>
          <w:numId w:val="67"/>
        </w:numPr>
        <w:shd w:val="clear" w:color="auto" w:fill="FFFFFF"/>
        <w:spacing w:after="200"/>
        <w:ind w:right="57"/>
        <w:contextualSpacing/>
        <w:rPr>
          <w:szCs w:val="28"/>
        </w:rPr>
      </w:pPr>
      <w:r w:rsidRPr="005F241C">
        <w:rPr>
          <w:szCs w:val="28"/>
        </w:rPr>
        <w:t>выбор форм и методов проверочных работ с учетом особенностей ребенка.</w:t>
      </w:r>
    </w:p>
    <w:p w:rsidR="00E93172" w:rsidRPr="00F4072E" w:rsidRDefault="00E93172" w:rsidP="00E93172">
      <w:pPr>
        <w:jc w:val="center"/>
        <w:rPr>
          <w:b/>
        </w:rPr>
      </w:pPr>
      <w:r w:rsidRPr="00F4072E">
        <w:rPr>
          <w:b/>
        </w:rPr>
        <w:t>Общая характеристика учебного процесса: методы, формы обучения и режим занятий.</w:t>
      </w:r>
    </w:p>
    <w:p w:rsidR="00E93172" w:rsidRDefault="00E93172" w:rsidP="00E93172">
      <w:pPr>
        <w:pStyle w:val="ab"/>
        <w:ind w:firstLine="567"/>
        <w:jc w:val="both"/>
      </w:pPr>
      <w:r>
        <w:t>Использование методов информатики позволяет не только получать новые фундаментальные знания о природе, человеке и обществе,</w:t>
      </w:r>
      <w:r w:rsidRPr="007B4364">
        <w:t xml:space="preserve"> </w:t>
      </w:r>
      <w:r>
        <w:t>но и формировать новую научную картину мира, новое научное мировоззрение и новую информационную культуру человека и общества. В учебном процессе используются методы рассказа, показа, тренировок при изучении тем практической направленности. Информационная тематика предполагает большее использование на занятиях анализа ситуаций, объяснительно-репродуктивной, информационно поисковой, исследовательской деятельности учащихся.</w:t>
      </w:r>
    </w:p>
    <w:p w:rsidR="00E93172" w:rsidRDefault="00E93172" w:rsidP="00E93172">
      <w:pPr>
        <w:ind w:firstLine="567"/>
        <w:jc w:val="both"/>
      </w:pPr>
      <w:r>
        <w:t xml:space="preserve">В обучении информатике имеет место еще одно основание классификации форм обучения: наличие </w:t>
      </w:r>
      <w:hyperlink r:id="rId12" w:tgtFrame="_blank" w:history="1">
        <w:r w:rsidRPr="00F325EE">
          <w:rPr>
            <w:rStyle w:val="af5"/>
            <w:color w:val="auto"/>
            <w:u w:val="none"/>
          </w:rPr>
          <w:t>компьютера</w:t>
        </w:r>
      </w:hyperlink>
      <w:r w:rsidRPr="00F325EE">
        <w:t xml:space="preserve"> </w:t>
      </w:r>
      <w:r>
        <w:t xml:space="preserve">в процессе обучения. Соответственно, рассматриваются компьютерные формы обучения в применении к общепринятой классификации форм обучения. При этом действующие санитарно-гигиенические нормы не позволяют перейти только к компьютерным формам обучения, ограничивая их продолжительность до 15–20 минут (в зависимости от возраста учащихся). Поэтому для организации познавательной деятельности учащихся на уроках информатики целесообразно использовать разнообразные </w:t>
      </w:r>
      <w:r>
        <w:rPr>
          <w:b/>
        </w:rPr>
        <w:t xml:space="preserve">методы и формы обучения: </w:t>
      </w:r>
      <w:r>
        <w:rPr>
          <w:b/>
          <w:bCs/>
          <w:i/>
          <w:iCs/>
        </w:rPr>
        <w:t>фронтальные, коллективные, групповые, парные, индивидуальные, а также со сменным составом учеников.</w:t>
      </w:r>
      <w:r>
        <w:t xml:space="preserve"> В основу разделения общих форм обучения положены характеристики особенностей коммуникативного взаимодействия между учителем и учащимися, между самими учениками.</w:t>
      </w:r>
    </w:p>
    <w:p w:rsidR="00E93172" w:rsidRDefault="00E93172" w:rsidP="00E93172">
      <w:pPr>
        <w:pStyle w:val="ab"/>
        <w:spacing w:before="0" w:beforeAutospacing="0" w:after="0" w:afterAutospacing="0"/>
        <w:jc w:val="both"/>
      </w:pPr>
      <w:r>
        <w:rPr>
          <w:rStyle w:val="a4"/>
        </w:rPr>
        <w:lastRenderedPageBreak/>
        <w:t>Перцептивные: (словесные, наглядные, практические)</w:t>
      </w:r>
      <w:r>
        <w:t xml:space="preserve"> рассказ, беседа, демонстрация, практические занятия, соревнования, игры.</w:t>
      </w:r>
    </w:p>
    <w:p w:rsidR="00E93172" w:rsidRDefault="00E93172" w:rsidP="00E93172">
      <w:pPr>
        <w:pStyle w:val="ab"/>
        <w:spacing w:before="0" w:beforeAutospacing="0" w:after="0" w:afterAutospacing="0"/>
        <w:jc w:val="both"/>
      </w:pPr>
      <w:r>
        <w:rPr>
          <w:rStyle w:val="a4"/>
        </w:rPr>
        <w:t>Логические: (индуктивные и дедуктивные)</w:t>
      </w:r>
      <w:r>
        <w:t xml:space="preserve"> логическое изложение и восприятие учебного материала учеником (анализ ситуации).</w:t>
      </w:r>
    </w:p>
    <w:p w:rsidR="00E93172" w:rsidRDefault="00E93172" w:rsidP="00E93172">
      <w:pPr>
        <w:pStyle w:val="ab"/>
        <w:spacing w:before="0" w:beforeAutospacing="0" w:after="0" w:afterAutospacing="0"/>
        <w:jc w:val="both"/>
      </w:pPr>
      <w:r>
        <w:rPr>
          <w:rStyle w:val="a4"/>
        </w:rPr>
        <w:t>Гностический: объяснительно-репродуктивный, информационно поисковый, исследовательский</w:t>
      </w:r>
      <w:r>
        <w:t xml:space="preserve"> (реферат, доклад, проектное задание).</w:t>
      </w:r>
    </w:p>
    <w:p w:rsidR="00E93172" w:rsidRDefault="00E93172" w:rsidP="00E93172">
      <w:pPr>
        <w:pStyle w:val="ab"/>
        <w:spacing w:before="0" w:beforeAutospacing="0" w:after="0" w:afterAutospacing="0"/>
        <w:jc w:val="both"/>
      </w:pPr>
      <w:r>
        <w:rPr>
          <w:rStyle w:val="a4"/>
        </w:rPr>
        <w:t>Контроля и самоконтроля</w:t>
      </w:r>
      <w:r>
        <w:t xml:space="preserve"> (устный, письменный).</w:t>
      </w:r>
    </w:p>
    <w:p w:rsidR="00E93172" w:rsidRDefault="00E93172" w:rsidP="00E93172">
      <w:pPr>
        <w:pStyle w:val="ab"/>
        <w:spacing w:before="0" w:beforeAutospacing="0" w:after="0" w:afterAutospacing="0"/>
        <w:jc w:val="both"/>
      </w:pPr>
      <w:r>
        <w:rPr>
          <w:rStyle w:val="a4"/>
        </w:rPr>
        <w:t>Самостоятельной учебной деятельности</w:t>
      </w:r>
      <w:r>
        <w:t>.</w:t>
      </w:r>
    </w:p>
    <w:p w:rsidR="00E93172" w:rsidRDefault="00E93172" w:rsidP="00E93172">
      <w:pPr>
        <w:pStyle w:val="ab"/>
        <w:spacing w:before="0" w:beforeAutospacing="0" w:after="0" w:afterAutospacing="0"/>
        <w:jc w:val="both"/>
      </w:pPr>
      <w:r>
        <w:rPr>
          <w:rStyle w:val="a4"/>
        </w:rPr>
        <w:t>Фронтальная форма</w:t>
      </w:r>
      <w:r>
        <w:t xml:space="preserve"> обучения, активно управляет восприятием информации, систематическим повторением и закреплением знаний учениками.</w:t>
      </w:r>
    </w:p>
    <w:p w:rsidR="00E93172" w:rsidRDefault="00E93172" w:rsidP="00E93172">
      <w:pPr>
        <w:pStyle w:val="ab"/>
        <w:spacing w:before="0" w:beforeAutospacing="0" w:after="0" w:afterAutospacing="0"/>
        <w:jc w:val="both"/>
      </w:pPr>
      <w:r>
        <w:rPr>
          <w:rStyle w:val="a4"/>
        </w:rPr>
        <w:t xml:space="preserve">Групповая форма </w:t>
      </w:r>
      <w:r>
        <w:t>обеспечивает учёт дифференцированных запросов учащихся.</w:t>
      </w:r>
    </w:p>
    <w:p w:rsidR="00E93172" w:rsidRDefault="00E93172" w:rsidP="00E93172">
      <w:pPr>
        <w:pStyle w:val="ab"/>
        <w:spacing w:before="0" w:beforeAutospacing="0" w:after="0" w:afterAutospacing="0"/>
        <w:jc w:val="both"/>
      </w:pPr>
      <w:r>
        <w:rPr>
          <w:rStyle w:val="a4"/>
        </w:rPr>
        <w:t xml:space="preserve">Индивидуальная работа </w:t>
      </w:r>
      <w:r>
        <w:t>в наибольшей мере помогает учесть особенности темпа работы каждого ученика.</w:t>
      </w:r>
    </w:p>
    <w:p w:rsidR="00E93172" w:rsidRDefault="00E93172" w:rsidP="00E93172">
      <w:pPr>
        <w:pStyle w:val="ab"/>
        <w:spacing w:before="0" w:beforeAutospacing="0" w:after="0" w:afterAutospacing="0"/>
        <w:ind w:firstLine="567"/>
        <w:jc w:val="both"/>
      </w:pPr>
      <w:r>
        <w:t>Занятия будут проходить один час в неделю по 40 минут.</w:t>
      </w:r>
      <w:r>
        <w:rPr>
          <w:rStyle w:val="a3"/>
        </w:rPr>
        <w:t xml:space="preserve"> </w:t>
      </w:r>
      <w:r>
        <w:t>Численный состав группы 13-15 человек. В начале года и во втором полугодии с учащимися проводится вводный и повторный инструктаж по правилам поведения в кабинете информатики. Так же проводятся текущие инструктажи при проведении практических работ.</w:t>
      </w:r>
    </w:p>
    <w:p w:rsidR="0033727D" w:rsidRDefault="0033727D" w:rsidP="0033727D">
      <w:pPr>
        <w:rPr>
          <w:b/>
        </w:rPr>
      </w:pPr>
    </w:p>
    <w:p w:rsidR="00A012EC" w:rsidRDefault="00A012EC" w:rsidP="00561CE5">
      <w:pPr>
        <w:ind w:firstLine="480"/>
        <w:jc w:val="both"/>
        <w:rPr>
          <w:b/>
        </w:rPr>
      </w:pPr>
      <w:r w:rsidRPr="00E07341">
        <w:rPr>
          <w:b/>
        </w:rPr>
        <w:t>Учебно-ме</w:t>
      </w:r>
      <w:r w:rsidR="00E07341" w:rsidRPr="00E07341">
        <w:rPr>
          <w:b/>
        </w:rPr>
        <w:t>тодический комплекс (далее УМК) для учителя</w:t>
      </w:r>
      <w:r w:rsidRPr="00E07341">
        <w:rPr>
          <w:b/>
        </w:rPr>
        <w:t xml:space="preserve">  обеспечивающий обучение курсу информатики</w:t>
      </w:r>
      <w:r w:rsidR="006E7D36" w:rsidRPr="00E07341">
        <w:rPr>
          <w:b/>
        </w:rPr>
        <w:t xml:space="preserve"> в 7 классе</w:t>
      </w:r>
      <w:r w:rsidRPr="00E07341">
        <w:rPr>
          <w:b/>
        </w:rPr>
        <w:t>, в соответствии с ФГОС, включает в себя:</w:t>
      </w:r>
    </w:p>
    <w:p w:rsidR="00A012EC" w:rsidRPr="00561CE5" w:rsidRDefault="00A012EC" w:rsidP="000E60E7">
      <w:pPr>
        <w:pStyle w:val="2"/>
        <w:numPr>
          <w:ilvl w:val="0"/>
          <w:numId w:val="1"/>
        </w:numPr>
        <w:spacing w:after="0" w:line="240" w:lineRule="auto"/>
        <w:jc w:val="both"/>
      </w:pPr>
      <w:r w:rsidRPr="00561CE5">
        <w:rPr>
          <w:b/>
        </w:rPr>
        <w:t>Учебник  «Информатика» для 7 класса.</w:t>
      </w:r>
      <w:r w:rsidRPr="00561CE5">
        <w:t xml:space="preserve"> </w:t>
      </w:r>
      <w:r w:rsidRPr="00561CE5">
        <w:rPr>
          <w:i/>
        </w:rPr>
        <w:t>Семакин И.Г., Залогова Л.А., Русаков С.В., Шестакова Л.В.</w:t>
      </w:r>
      <w:r w:rsidRPr="00561CE5">
        <w:t xml:space="preserve">  — М.: БИНОМ. Лаборатория знаний, 2011.</w:t>
      </w:r>
    </w:p>
    <w:p w:rsidR="00A012EC" w:rsidRPr="00561CE5" w:rsidRDefault="00A012EC" w:rsidP="000E60E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61CE5">
        <w:rPr>
          <w:rFonts w:ascii="Times New Roman" w:hAnsi="Times New Roman"/>
          <w:b/>
          <w:sz w:val="24"/>
          <w:szCs w:val="24"/>
        </w:rPr>
        <w:t>Задачник-практикум</w:t>
      </w:r>
      <w:r w:rsidRPr="00561CE5">
        <w:rPr>
          <w:rFonts w:ascii="Times New Roman" w:hAnsi="Times New Roman"/>
          <w:sz w:val="24"/>
          <w:szCs w:val="24"/>
        </w:rPr>
        <w:t xml:space="preserve"> (в 2 томах) под редакцией И.Г.Семакина, Е.К.Хеннера. Издательство БИНОМ. Лаборатория знаний. 2011</w:t>
      </w:r>
    </w:p>
    <w:p w:rsidR="00A012EC" w:rsidRPr="00561CE5" w:rsidRDefault="00A012EC" w:rsidP="000E60E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61CE5">
        <w:rPr>
          <w:rFonts w:ascii="Times New Roman" w:hAnsi="Times New Roman"/>
          <w:b/>
          <w:sz w:val="24"/>
          <w:szCs w:val="24"/>
        </w:rPr>
        <w:t>Методическое пособие для учителя</w:t>
      </w:r>
      <w:r w:rsidRPr="00561CE5">
        <w:rPr>
          <w:rFonts w:ascii="Times New Roman" w:hAnsi="Times New Roman"/>
          <w:sz w:val="24"/>
          <w:szCs w:val="24"/>
        </w:rPr>
        <w:t xml:space="preserve"> (авторы: Семакин И.Г., Шеина Т.Ю.). Издательство БИНОМ. Лаборатория знаний, 2011</w:t>
      </w:r>
    </w:p>
    <w:p w:rsidR="00FD048B" w:rsidRPr="00561CE5" w:rsidRDefault="00A012EC" w:rsidP="000E60E7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61CE5">
        <w:rPr>
          <w:rFonts w:ascii="Times New Roman" w:hAnsi="Times New Roman"/>
          <w:b/>
          <w:sz w:val="24"/>
          <w:szCs w:val="24"/>
        </w:rPr>
        <w:t>Комплект цифровых образовательных ресурсов</w:t>
      </w:r>
      <w:r w:rsidRPr="00561CE5">
        <w:rPr>
          <w:rFonts w:ascii="Times New Roman" w:hAnsi="Times New Roman"/>
          <w:sz w:val="24"/>
          <w:szCs w:val="24"/>
        </w:rPr>
        <w:t xml:space="preserve"> (далее ЦОР), помещенный в Единую коллекцию ЦОР (</w:t>
      </w:r>
      <w:hyperlink r:id="rId13" w:history="1">
        <w:r w:rsidRPr="00561CE5">
          <w:rPr>
            <w:rStyle w:val="af5"/>
            <w:rFonts w:ascii="Times New Roman" w:hAnsi="Times New Roman"/>
            <w:sz w:val="24"/>
            <w:szCs w:val="24"/>
          </w:rPr>
          <w:t>http://school-collection.edu.ru/</w:t>
        </w:r>
      </w:hyperlink>
      <w:r w:rsidRPr="00561CE5">
        <w:rPr>
          <w:rFonts w:ascii="Times New Roman" w:hAnsi="Times New Roman"/>
          <w:sz w:val="24"/>
          <w:szCs w:val="24"/>
        </w:rPr>
        <w:t xml:space="preserve">). </w:t>
      </w:r>
    </w:p>
    <w:p w:rsidR="00E07341" w:rsidRPr="00BE7593" w:rsidRDefault="00A012EC" w:rsidP="00E0734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E7593">
        <w:rPr>
          <w:rFonts w:ascii="Times New Roman" w:hAnsi="Times New Roman"/>
          <w:sz w:val="24"/>
          <w:szCs w:val="24"/>
        </w:rPr>
        <w:t xml:space="preserve"> </w:t>
      </w:r>
      <w:r w:rsidRPr="00BE7593">
        <w:rPr>
          <w:rFonts w:ascii="Times New Roman" w:hAnsi="Times New Roman"/>
          <w:b/>
          <w:sz w:val="24"/>
          <w:szCs w:val="24"/>
        </w:rPr>
        <w:t>Комплект дидактических материалов</w:t>
      </w:r>
      <w:r w:rsidRPr="00BE7593">
        <w:rPr>
          <w:rFonts w:ascii="Times New Roman" w:hAnsi="Times New Roman"/>
          <w:sz w:val="24"/>
          <w:szCs w:val="24"/>
        </w:rPr>
        <w:t xml:space="preserve"> для текущего контроля результатов обучения по информатике в основной школе, под. ред. Семакина И.Г. (доступ через авторскую мастерскую на сайте методической службы).</w:t>
      </w:r>
      <w:r w:rsidR="009931F6" w:rsidRPr="00BE7593">
        <w:rPr>
          <w:rFonts w:ascii="Times New Roman" w:hAnsi="Times New Roman"/>
          <w:b/>
          <w:sz w:val="24"/>
          <w:szCs w:val="24"/>
        </w:rPr>
        <w:t xml:space="preserve"> </w:t>
      </w:r>
    </w:p>
    <w:p w:rsidR="00E07341" w:rsidRPr="00E07341" w:rsidRDefault="00E07341" w:rsidP="00BE7593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07341">
        <w:rPr>
          <w:rFonts w:ascii="Times New Roman" w:hAnsi="Times New Roman"/>
          <w:b/>
          <w:sz w:val="24"/>
          <w:szCs w:val="24"/>
        </w:rPr>
        <w:t>Комплект пособий для ученика:</w:t>
      </w:r>
    </w:p>
    <w:p w:rsidR="00E07341" w:rsidRPr="00561CE5" w:rsidRDefault="00E07341" w:rsidP="003133A7">
      <w:pPr>
        <w:pStyle w:val="2"/>
        <w:numPr>
          <w:ilvl w:val="0"/>
          <w:numId w:val="10"/>
        </w:numPr>
        <w:spacing w:after="0" w:line="240" w:lineRule="auto"/>
        <w:jc w:val="both"/>
      </w:pPr>
      <w:r w:rsidRPr="00561CE5">
        <w:rPr>
          <w:b/>
        </w:rPr>
        <w:t>Учебник  «Информатика» для 7 класса.</w:t>
      </w:r>
      <w:r w:rsidRPr="00561CE5">
        <w:t xml:space="preserve"> </w:t>
      </w:r>
      <w:r w:rsidRPr="00561CE5">
        <w:rPr>
          <w:i/>
        </w:rPr>
        <w:t>Семакин И.Г., Залогова Л.А., Русаков С.В., Шестакова Л.В.</w:t>
      </w:r>
      <w:r w:rsidRPr="00561CE5">
        <w:t xml:space="preserve">  — М.: БИНОМ. Лаборатория знаний, 2011.</w:t>
      </w:r>
    </w:p>
    <w:p w:rsidR="00E07341" w:rsidRPr="00561CE5" w:rsidRDefault="00E07341" w:rsidP="003133A7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61CE5">
        <w:rPr>
          <w:rFonts w:ascii="Times New Roman" w:hAnsi="Times New Roman"/>
          <w:b/>
          <w:sz w:val="24"/>
          <w:szCs w:val="24"/>
        </w:rPr>
        <w:t>Задачник-практикум</w:t>
      </w:r>
      <w:r w:rsidRPr="00561CE5">
        <w:rPr>
          <w:rFonts w:ascii="Times New Roman" w:hAnsi="Times New Roman"/>
          <w:sz w:val="24"/>
          <w:szCs w:val="24"/>
        </w:rPr>
        <w:t xml:space="preserve"> (в 2 томах) под редакцией И.Г.Семакина, Е.К.Хеннера. Издательство БИНОМ. Лаборатория знаний. 2011</w:t>
      </w:r>
    </w:p>
    <w:p w:rsidR="00785C8C" w:rsidRPr="00785C8C" w:rsidRDefault="009119D6" w:rsidP="003133A7">
      <w:pPr>
        <w:pStyle w:val="a5"/>
        <w:numPr>
          <w:ilvl w:val="0"/>
          <w:numId w:val="10"/>
        </w:numPr>
        <w:jc w:val="both"/>
        <w:rPr>
          <w:b/>
        </w:rPr>
      </w:pPr>
      <w:r w:rsidRPr="00785C8C">
        <w:rPr>
          <w:rFonts w:ascii="Times New Roman" w:hAnsi="Times New Roman"/>
          <w:b/>
          <w:sz w:val="24"/>
          <w:szCs w:val="24"/>
        </w:rPr>
        <w:t>Комплект цифровых образовательных ресурсов</w:t>
      </w:r>
      <w:r w:rsidRPr="00561CE5">
        <w:rPr>
          <w:rFonts w:ascii="Times New Roman" w:hAnsi="Times New Roman"/>
          <w:sz w:val="24"/>
          <w:szCs w:val="24"/>
        </w:rPr>
        <w:t xml:space="preserve"> (далее ЦОР), помещенный в Единую коллекцию ЦОР (</w:t>
      </w:r>
      <w:hyperlink r:id="rId14" w:history="1">
        <w:r w:rsidRPr="00561CE5">
          <w:rPr>
            <w:rStyle w:val="af5"/>
            <w:rFonts w:ascii="Times New Roman" w:hAnsi="Times New Roman"/>
            <w:sz w:val="24"/>
            <w:szCs w:val="24"/>
          </w:rPr>
          <w:t>http://school-collection.edu.ru/</w:t>
        </w:r>
      </w:hyperlink>
      <w:r w:rsidRPr="00561CE5">
        <w:rPr>
          <w:rFonts w:ascii="Times New Roman" w:hAnsi="Times New Roman"/>
          <w:sz w:val="24"/>
          <w:szCs w:val="24"/>
        </w:rPr>
        <w:t xml:space="preserve">). </w:t>
      </w:r>
    </w:p>
    <w:p w:rsidR="009931F6" w:rsidRPr="00785C8C" w:rsidRDefault="009931F6" w:rsidP="00785C8C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85C8C">
        <w:rPr>
          <w:rFonts w:ascii="Times New Roman" w:hAnsi="Times New Roman"/>
          <w:b/>
          <w:sz w:val="24"/>
          <w:szCs w:val="24"/>
        </w:rPr>
        <w:t>Оборудование и приборы</w:t>
      </w:r>
      <w:r w:rsidR="00785C8C" w:rsidRPr="005E6F34">
        <w:rPr>
          <w:rFonts w:ascii="Times New Roman" w:hAnsi="Times New Roman"/>
          <w:b/>
          <w:sz w:val="24"/>
          <w:szCs w:val="24"/>
        </w:rPr>
        <w:t>:</w:t>
      </w:r>
    </w:p>
    <w:p w:rsidR="009931F6" w:rsidRDefault="009931F6" w:rsidP="00561CE5">
      <w:pPr>
        <w:jc w:val="both"/>
      </w:pPr>
      <w:r>
        <w:t xml:space="preserve">1.  Операционная система Windows. </w:t>
      </w:r>
    </w:p>
    <w:p w:rsidR="009931F6" w:rsidRDefault="009931F6" w:rsidP="00561CE5">
      <w:pPr>
        <w:jc w:val="both"/>
      </w:pPr>
      <w:r>
        <w:t>2.  Пакет оф</w:t>
      </w:r>
      <w:r w:rsidR="00AB3F7B">
        <w:t>исных приложений Microsoft Offiс</w:t>
      </w:r>
      <w:r>
        <w:t xml:space="preserve">e </w:t>
      </w:r>
    </w:p>
    <w:p w:rsidR="009931F6" w:rsidRDefault="009931F6" w:rsidP="00561CE5">
      <w:pPr>
        <w:jc w:val="both"/>
      </w:pPr>
      <w:r>
        <w:t xml:space="preserve">3.  Плакаты Босовой Л.Л. </w:t>
      </w:r>
    </w:p>
    <w:p w:rsidR="009931F6" w:rsidRDefault="009931F6" w:rsidP="00561CE5">
      <w:pPr>
        <w:jc w:val="both"/>
      </w:pPr>
      <w:r>
        <w:t xml:space="preserve">4.  Ресурсы  Единой  коллекции  цифровых  образовательных  ресурсов </w:t>
      </w:r>
    </w:p>
    <w:p w:rsidR="009931F6" w:rsidRDefault="009931F6" w:rsidP="00561CE5">
      <w:pPr>
        <w:jc w:val="both"/>
      </w:pPr>
      <w:r>
        <w:t xml:space="preserve">(http://school-collection.edu.ru/). </w:t>
      </w:r>
    </w:p>
    <w:p w:rsidR="009931F6" w:rsidRDefault="009931F6" w:rsidP="00561CE5">
      <w:pPr>
        <w:jc w:val="both"/>
      </w:pPr>
      <w:r>
        <w:t>5.  Материалы  авторской  мастерской  Семакина И.Г.</w:t>
      </w:r>
    </w:p>
    <w:p w:rsidR="009931F6" w:rsidRDefault="009931F6" w:rsidP="00561CE5">
      <w:pPr>
        <w:jc w:val="both"/>
      </w:pPr>
      <w:r>
        <w:t xml:space="preserve">(http://metodist.lbz.ru/authors/informatika). </w:t>
      </w:r>
    </w:p>
    <w:p w:rsidR="009931F6" w:rsidRDefault="009931F6" w:rsidP="00561CE5">
      <w:pPr>
        <w:jc w:val="both"/>
      </w:pPr>
      <w:r>
        <w:t xml:space="preserve">6.  Информационно-образовательный  портал  для  учителя  информатики  и </w:t>
      </w:r>
    </w:p>
    <w:p w:rsidR="009931F6" w:rsidRDefault="009931F6" w:rsidP="00561CE5">
      <w:pPr>
        <w:jc w:val="both"/>
      </w:pPr>
      <w:r>
        <w:t xml:space="preserve">ИКТ «Клякса.net»: http://klyaksa.net </w:t>
      </w:r>
    </w:p>
    <w:p w:rsidR="00A012EC" w:rsidRDefault="009931F6" w:rsidP="005E6F34">
      <w:pPr>
        <w:pStyle w:val="a5"/>
        <w:numPr>
          <w:ilvl w:val="0"/>
          <w:numId w:val="1"/>
        </w:numPr>
        <w:jc w:val="both"/>
      </w:pPr>
      <w:r>
        <w:t xml:space="preserve">Методическая  копилка  учителя  информатики:  </w:t>
      </w:r>
      <w:hyperlink r:id="rId15" w:history="1">
        <w:r w:rsidR="005E6F34" w:rsidRPr="00D77265">
          <w:rPr>
            <w:rStyle w:val="af5"/>
          </w:rPr>
          <w:t>http://www.metod-kopilka.ru</w:t>
        </w:r>
      </w:hyperlink>
    </w:p>
    <w:p w:rsidR="005E6F34" w:rsidRDefault="005E6F34" w:rsidP="005E6F34">
      <w:pPr>
        <w:pStyle w:val="a5"/>
        <w:ind w:left="360"/>
        <w:jc w:val="center"/>
        <w:rPr>
          <w:rFonts w:ascii="Times New Roman" w:hAnsi="Times New Roman"/>
          <w:sz w:val="24"/>
        </w:rPr>
      </w:pPr>
      <w:r w:rsidRPr="005E6F34">
        <w:rPr>
          <w:rFonts w:ascii="Times New Roman" w:hAnsi="Times New Roman"/>
          <w:sz w:val="24"/>
        </w:rPr>
        <w:t>Перечень используемого оборудования, которое поставлено в рамках реализации регионального проекта «Современная школа»</w:t>
      </w:r>
    </w:p>
    <w:p w:rsidR="005E6F34" w:rsidRDefault="005E6F34" w:rsidP="005E6F34">
      <w:pPr>
        <w:pStyle w:val="a5"/>
        <w:numPr>
          <w:ilvl w:val="0"/>
          <w:numId w:val="6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нетбуки</w:t>
      </w:r>
    </w:p>
    <w:p w:rsidR="005E6F34" w:rsidRDefault="005E6F34" w:rsidP="005E6F34">
      <w:pPr>
        <w:pStyle w:val="a5"/>
        <w:numPr>
          <w:ilvl w:val="0"/>
          <w:numId w:val="6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шлем виртуальной реальности</w:t>
      </w:r>
    </w:p>
    <w:p w:rsidR="005E6F34" w:rsidRDefault="005E6F34" w:rsidP="005E6F34">
      <w:pPr>
        <w:pStyle w:val="a5"/>
        <w:numPr>
          <w:ilvl w:val="0"/>
          <w:numId w:val="6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ноутбук </w:t>
      </w:r>
    </w:p>
    <w:p w:rsidR="005E6F34" w:rsidRDefault="005E6F34" w:rsidP="005E6F34">
      <w:pPr>
        <w:pStyle w:val="a5"/>
        <w:numPr>
          <w:ilvl w:val="0"/>
          <w:numId w:val="6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  <w:lang w:val="en-US"/>
        </w:rPr>
        <w:t xml:space="preserve">D – </w:t>
      </w:r>
      <w:r>
        <w:rPr>
          <w:rFonts w:ascii="Times New Roman" w:hAnsi="Times New Roman"/>
          <w:sz w:val="24"/>
        </w:rPr>
        <w:t>принтер</w:t>
      </w:r>
    </w:p>
    <w:p w:rsidR="005E6F34" w:rsidRPr="005E6F34" w:rsidRDefault="005E6F34" w:rsidP="005E6F34">
      <w:pPr>
        <w:pStyle w:val="a5"/>
        <w:numPr>
          <w:ilvl w:val="0"/>
          <w:numId w:val="6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комплект расходных материалов к 3</w:t>
      </w:r>
      <w:r>
        <w:rPr>
          <w:rFonts w:ascii="Times New Roman" w:hAnsi="Times New Roman"/>
          <w:sz w:val="24"/>
          <w:lang w:val="en-US"/>
        </w:rPr>
        <w:t>D</w:t>
      </w:r>
      <w:r w:rsidRPr="005E6F3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 w:rsidRPr="005E6F3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принтеру </w:t>
      </w:r>
    </w:p>
    <w:p w:rsidR="00785C8C" w:rsidRPr="009931F6" w:rsidRDefault="00785C8C" w:rsidP="00561CE5">
      <w:pPr>
        <w:jc w:val="both"/>
      </w:pPr>
    </w:p>
    <w:p w:rsidR="00E93172" w:rsidRDefault="00E93172" w:rsidP="00E93172">
      <w:pPr>
        <w:ind w:firstLine="567"/>
        <w:jc w:val="center"/>
        <w:rPr>
          <w:b/>
          <w:bCs/>
        </w:rPr>
      </w:pPr>
      <w:r w:rsidRPr="009119D6">
        <w:rPr>
          <w:b/>
          <w:bCs/>
        </w:rPr>
        <w:t>Формы промежуточного и итогового контроля</w:t>
      </w:r>
      <w:r>
        <w:rPr>
          <w:b/>
          <w:bCs/>
        </w:rPr>
        <w:t>.</w:t>
      </w:r>
    </w:p>
    <w:p w:rsidR="00E93172" w:rsidRDefault="00E93172" w:rsidP="00E93172">
      <w:pPr>
        <w:ind w:firstLine="567"/>
        <w:jc w:val="both"/>
      </w:pPr>
      <w:r>
        <w:t>Для контроля за усвоением учащимися пройденного материала используются такие методы как индивидуальный и фронтальный опрос, метод проектов, а также контрольные работы в виде тестирования ЭОР.</w:t>
      </w:r>
    </w:p>
    <w:p w:rsidR="00E93172" w:rsidRDefault="00E93172" w:rsidP="00E93172">
      <w:pPr>
        <w:ind w:firstLine="567"/>
        <w:jc w:val="both"/>
      </w:pPr>
    </w:p>
    <w:p w:rsidR="00E93172" w:rsidRDefault="00E93172" w:rsidP="00E93172">
      <w:pPr>
        <w:pStyle w:val="ab"/>
        <w:spacing w:before="0" w:beforeAutospacing="0" w:after="0" w:afterAutospacing="0"/>
        <w:jc w:val="both"/>
      </w:pPr>
      <w:r w:rsidRPr="00F56B44">
        <w:rPr>
          <w:b/>
        </w:rPr>
        <w:t>Контрольные работы по разделам:</w:t>
      </w:r>
    </w:p>
    <w:p w:rsidR="00E93172" w:rsidRDefault="00E93172" w:rsidP="00E93172">
      <w:pPr>
        <w:tabs>
          <w:tab w:val="left" w:pos="3700"/>
        </w:tabs>
      </w:pPr>
      <w:r>
        <w:t>№1 «Человек и информация».</w:t>
      </w:r>
    </w:p>
    <w:p w:rsidR="00E93172" w:rsidRDefault="00E93172" w:rsidP="00E93172">
      <w:pPr>
        <w:tabs>
          <w:tab w:val="left" w:pos="3700"/>
        </w:tabs>
      </w:pPr>
      <w:r>
        <w:t>№2 «Компьютер:устройство и ПО».</w:t>
      </w:r>
    </w:p>
    <w:p w:rsidR="00E93172" w:rsidRPr="00EB5568" w:rsidRDefault="00E93172" w:rsidP="00E93172">
      <w:pPr>
        <w:tabs>
          <w:tab w:val="left" w:pos="3700"/>
        </w:tabs>
      </w:pPr>
      <w:r w:rsidRPr="00EB5568">
        <w:t>№3</w:t>
      </w:r>
      <w:r>
        <w:t xml:space="preserve"> </w:t>
      </w:r>
      <w:r w:rsidRPr="00EB5568">
        <w:t>«Текстовая информация и компьютер»</w:t>
      </w:r>
      <w:r>
        <w:t>.</w:t>
      </w:r>
    </w:p>
    <w:p w:rsidR="00E93172" w:rsidRDefault="00E93172" w:rsidP="00E93172">
      <w:pPr>
        <w:jc w:val="both"/>
      </w:pPr>
      <w:r w:rsidRPr="00D00D61">
        <w:t>№4</w:t>
      </w:r>
      <w:r>
        <w:t xml:space="preserve"> </w:t>
      </w:r>
      <w:r w:rsidRPr="00D00D61">
        <w:t xml:space="preserve">«Графическая информация и компьютер». </w:t>
      </w:r>
    </w:p>
    <w:p w:rsidR="00E93172" w:rsidRDefault="00E93172" w:rsidP="00E93172">
      <w:pPr>
        <w:jc w:val="both"/>
      </w:pPr>
      <w:r w:rsidRPr="00D00D61">
        <w:t>№5 «Мультимедиа и компьютерные презентации».</w:t>
      </w:r>
    </w:p>
    <w:p w:rsidR="00E93172" w:rsidRDefault="00E93172" w:rsidP="001A7430">
      <w:pPr>
        <w:pStyle w:val="ab"/>
        <w:sectPr w:rsidR="00E93172" w:rsidSect="00861B4C">
          <w:headerReference w:type="default" r:id="rId16"/>
          <w:pgSz w:w="11906" w:h="16838"/>
          <w:pgMar w:top="284" w:right="707" w:bottom="284" w:left="1276" w:header="708" w:footer="708" w:gutter="0"/>
          <w:cols w:space="708"/>
          <w:titlePg/>
          <w:docGrid w:linePitch="360"/>
        </w:sectPr>
      </w:pPr>
    </w:p>
    <w:p w:rsidR="008F7C72" w:rsidRDefault="001A7430" w:rsidP="001A7430">
      <w:pPr>
        <w:pStyle w:val="ab"/>
        <w:jc w:val="right"/>
      </w:pPr>
      <w:r>
        <w:lastRenderedPageBreak/>
        <w:t>Приложение_1</w:t>
      </w:r>
    </w:p>
    <w:p w:rsidR="006A14C1" w:rsidRPr="009119D6" w:rsidRDefault="001A7430" w:rsidP="001A7430">
      <w:pPr>
        <w:pStyle w:val="ab"/>
        <w:ind w:left="720"/>
        <w:jc w:val="center"/>
        <w:rPr>
          <w:b/>
        </w:rPr>
      </w:pPr>
      <w:r w:rsidRPr="009119D6">
        <w:rPr>
          <w:b/>
        </w:rPr>
        <w:t>Календарно-тематический план</w:t>
      </w:r>
      <w:r w:rsidR="009119D6">
        <w:rPr>
          <w:b/>
        </w:rPr>
        <w:t>.</w:t>
      </w:r>
    </w:p>
    <w:tbl>
      <w:tblPr>
        <w:tblStyle w:val="a6"/>
        <w:tblW w:w="16245" w:type="dxa"/>
        <w:tblInd w:w="-743" w:type="dxa"/>
        <w:tblLayout w:type="fixed"/>
        <w:tblLook w:val="04A0"/>
      </w:tblPr>
      <w:tblGrid>
        <w:gridCol w:w="623"/>
        <w:gridCol w:w="775"/>
        <w:gridCol w:w="449"/>
        <w:gridCol w:w="3115"/>
        <w:gridCol w:w="41"/>
        <w:gridCol w:w="2369"/>
        <w:gridCol w:w="2552"/>
        <w:gridCol w:w="1140"/>
        <w:gridCol w:w="5181"/>
      </w:tblGrid>
      <w:tr w:rsidR="00CD4661" w:rsidRPr="00427877" w:rsidTr="00CD4661">
        <w:trPr>
          <w:trHeight w:val="585"/>
        </w:trPr>
        <w:tc>
          <w:tcPr>
            <w:tcW w:w="1398" w:type="dxa"/>
            <w:gridSpan w:val="2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27877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449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156" w:type="dxa"/>
            <w:gridSpan w:val="2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27877">
              <w:rPr>
                <w:b/>
                <w:bCs/>
                <w:sz w:val="20"/>
                <w:szCs w:val="20"/>
              </w:rPr>
              <w:t>Раздел, тема урока</w:t>
            </w:r>
          </w:p>
          <w:p w:rsidR="00CD4661" w:rsidRPr="00427877" w:rsidRDefault="00CD4661" w:rsidP="00487854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27877">
              <w:rPr>
                <w:b/>
                <w:bCs/>
                <w:sz w:val="20"/>
                <w:szCs w:val="20"/>
              </w:rPr>
              <w:t>(по программе)</w:t>
            </w:r>
          </w:p>
        </w:tc>
        <w:tc>
          <w:tcPr>
            <w:tcW w:w="4921" w:type="dxa"/>
            <w:gridSpan w:val="2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27877">
              <w:rPr>
                <w:b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1140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b/>
                <w:bCs/>
                <w:sz w:val="20"/>
                <w:szCs w:val="20"/>
              </w:rPr>
              <w:t>Примечание</w:t>
            </w:r>
          </w:p>
        </w:tc>
        <w:tc>
          <w:tcPr>
            <w:tcW w:w="5181" w:type="dxa"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Электронные ресурсы</w:t>
            </w:r>
          </w:p>
        </w:tc>
      </w:tr>
      <w:tr w:rsidR="00CD4661" w:rsidRPr="00427877" w:rsidTr="00CD4661">
        <w:trPr>
          <w:trHeight w:val="585"/>
        </w:trPr>
        <w:tc>
          <w:tcPr>
            <w:tcW w:w="623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По плану</w:t>
            </w:r>
          </w:p>
        </w:tc>
        <w:tc>
          <w:tcPr>
            <w:tcW w:w="775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Фактич.</w:t>
            </w:r>
          </w:p>
        </w:tc>
        <w:tc>
          <w:tcPr>
            <w:tcW w:w="449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369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27877">
              <w:rPr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2552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27877">
              <w:rPr>
                <w:b/>
                <w:bCs/>
                <w:sz w:val="20"/>
                <w:szCs w:val="20"/>
              </w:rPr>
              <w:t>Личностные</w:t>
            </w:r>
          </w:p>
          <w:p w:rsidR="00CD4661" w:rsidRPr="00427877" w:rsidRDefault="00CD4661" w:rsidP="00487854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27877">
              <w:rPr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140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181" w:type="dxa"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D4661" w:rsidRPr="00427877" w:rsidTr="00CD4661">
        <w:trPr>
          <w:trHeight w:val="286"/>
        </w:trPr>
        <w:tc>
          <w:tcPr>
            <w:tcW w:w="11064" w:type="dxa"/>
            <w:gridSpan w:val="8"/>
            <w:hideMark/>
          </w:tcPr>
          <w:p w:rsidR="00CD4661" w:rsidRPr="00427877" w:rsidRDefault="00CD4661" w:rsidP="006A14C1">
            <w:pPr>
              <w:rPr>
                <w:b/>
                <w:bCs/>
                <w:sz w:val="20"/>
                <w:szCs w:val="20"/>
              </w:rPr>
            </w:pPr>
            <w:r w:rsidRPr="00427877">
              <w:rPr>
                <w:b/>
                <w:bCs/>
                <w:sz w:val="20"/>
                <w:szCs w:val="20"/>
              </w:rPr>
              <w:t xml:space="preserve">Введение в предмет </w:t>
            </w:r>
          </w:p>
        </w:tc>
        <w:tc>
          <w:tcPr>
            <w:tcW w:w="5181" w:type="dxa"/>
          </w:tcPr>
          <w:p w:rsidR="00CD4661" w:rsidRPr="00427877" w:rsidRDefault="00CD4661" w:rsidP="006A14C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4661" w:rsidRPr="00427877" w:rsidTr="00CD4661">
        <w:trPr>
          <w:trHeight w:val="286"/>
        </w:trPr>
        <w:tc>
          <w:tcPr>
            <w:tcW w:w="623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75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49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1</w:t>
            </w:r>
          </w:p>
        </w:tc>
        <w:tc>
          <w:tcPr>
            <w:tcW w:w="3156" w:type="dxa"/>
            <w:gridSpan w:val="2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Предмет информатики. Роль информации в жизни людей. Техника безопасности и правила поведения в компьютерном классе.</w:t>
            </w:r>
            <w:r>
              <w:rPr>
                <w:sz w:val="20"/>
                <w:szCs w:val="20"/>
              </w:rPr>
              <w:t xml:space="preserve"> Пр.1</w:t>
            </w:r>
          </w:p>
        </w:tc>
        <w:tc>
          <w:tcPr>
            <w:tcW w:w="2369" w:type="dxa"/>
            <w:hideMark/>
          </w:tcPr>
          <w:p w:rsidR="00CD4661" w:rsidRPr="00114BDF" w:rsidRDefault="00CD4661" w:rsidP="003A4277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114BDF">
              <w:rPr>
                <w:sz w:val="16"/>
                <w:szCs w:val="16"/>
              </w:rPr>
              <w:t>Умение использовать термины «информация», «наука», «связь» (математика, физика, химия, история, общество)</w:t>
            </w:r>
          </w:p>
        </w:tc>
        <w:tc>
          <w:tcPr>
            <w:tcW w:w="2552" w:type="dxa"/>
            <w:hideMark/>
          </w:tcPr>
          <w:p w:rsidR="00CD4661" w:rsidRPr="00114BDF" w:rsidRDefault="00CD4661" w:rsidP="003A4277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114BDF">
              <w:rPr>
                <w:sz w:val="16"/>
                <w:szCs w:val="16"/>
              </w:rPr>
              <w:t>Актуализация сведений из личного жизненного опыта.</w:t>
            </w:r>
          </w:p>
          <w:p w:rsidR="00CD4661" w:rsidRPr="00114BDF" w:rsidRDefault="00CD4661" w:rsidP="003A4277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114BDF">
              <w:rPr>
                <w:sz w:val="16"/>
                <w:szCs w:val="16"/>
              </w:rPr>
              <w:t xml:space="preserve">Владение устной речью. </w:t>
            </w:r>
          </w:p>
        </w:tc>
        <w:tc>
          <w:tcPr>
            <w:tcW w:w="1140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Введение</w:t>
            </w:r>
          </w:p>
        </w:tc>
        <w:tc>
          <w:tcPr>
            <w:tcW w:w="5181" w:type="dxa"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CD4661">
              <w:rPr>
                <w:sz w:val="20"/>
                <w:szCs w:val="20"/>
              </w:rPr>
              <w:t>https://resh.edu.ru/subject/lesson/7315/start/250925/</w:t>
            </w:r>
          </w:p>
        </w:tc>
      </w:tr>
      <w:tr w:rsidR="00CD4661" w:rsidRPr="00427877" w:rsidTr="00CD4661">
        <w:trPr>
          <w:trHeight w:val="286"/>
        </w:trPr>
        <w:tc>
          <w:tcPr>
            <w:tcW w:w="11064" w:type="dxa"/>
            <w:gridSpan w:val="8"/>
            <w:hideMark/>
          </w:tcPr>
          <w:p w:rsidR="00CD4661" w:rsidRPr="00427877" w:rsidRDefault="00CD4661" w:rsidP="006A14C1">
            <w:pPr>
              <w:ind w:left="3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427877">
              <w:rPr>
                <w:b/>
                <w:bCs/>
                <w:sz w:val="20"/>
                <w:szCs w:val="20"/>
              </w:rPr>
              <w:t>.Человек и информация</w:t>
            </w:r>
          </w:p>
        </w:tc>
        <w:tc>
          <w:tcPr>
            <w:tcW w:w="5181" w:type="dxa"/>
          </w:tcPr>
          <w:p w:rsidR="00CD4661" w:rsidRDefault="00CD4661" w:rsidP="006A14C1">
            <w:pPr>
              <w:ind w:left="34"/>
              <w:rPr>
                <w:b/>
                <w:bCs/>
                <w:sz w:val="20"/>
                <w:szCs w:val="20"/>
              </w:rPr>
            </w:pPr>
          </w:p>
        </w:tc>
      </w:tr>
      <w:tr w:rsidR="00CD4661" w:rsidRPr="00427877" w:rsidTr="00CD4661">
        <w:trPr>
          <w:trHeight w:val="286"/>
        </w:trPr>
        <w:tc>
          <w:tcPr>
            <w:tcW w:w="623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75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49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2</w:t>
            </w:r>
          </w:p>
        </w:tc>
        <w:tc>
          <w:tcPr>
            <w:tcW w:w="3156" w:type="dxa"/>
            <w:gridSpan w:val="2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Информация и знания. Восприятие и представление информации человеком. Информационные процессы.</w:t>
            </w:r>
          </w:p>
        </w:tc>
        <w:tc>
          <w:tcPr>
            <w:tcW w:w="2369" w:type="dxa"/>
            <w:hideMark/>
          </w:tcPr>
          <w:p w:rsidR="00CD4661" w:rsidRPr="00114BDF" w:rsidRDefault="00CD4661" w:rsidP="00114BDF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114BDF">
              <w:rPr>
                <w:sz w:val="16"/>
                <w:szCs w:val="16"/>
              </w:rPr>
              <w:t>Умение использовать термины «входные данные», «процессы» (биология, русский язык).</w:t>
            </w:r>
          </w:p>
        </w:tc>
        <w:tc>
          <w:tcPr>
            <w:tcW w:w="2552" w:type="dxa"/>
            <w:hideMark/>
          </w:tcPr>
          <w:p w:rsidR="00CD4661" w:rsidRPr="00114BDF" w:rsidRDefault="00CD4661" w:rsidP="003A4277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114BDF">
              <w:rPr>
                <w:sz w:val="16"/>
                <w:szCs w:val="16"/>
              </w:rPr>
              <w:t>Формирование целостного мировоззрения.</w:t>
            </w:r>
          </w:p>
          <w:p w:rsidR="00CD4661" w:rsidRPr="00114BDF" w:rsidRDefault="00CD4661" w:rsidP="003A4277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114BDF">
              <w:rPr>
                <w:sz w:val="16"/>
                <w:szCs w:val="16"/>
              </w:rPr>
              <w:t>Владение устной речью. Самостоятельно выбирать основания и критерии для классификации информации.</w:t>
            </w:r>
          </w:p>
        </w:tc>
        <w:tc>
          <w:tcPr>
            <w:tcW w:w="1140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§1-3 стр.12-20</w:t>
            </w:r>
          </w:p>
        </w:tc>
        <w:tc>
          <w:tcPr>
            <w:tcW w:w="5181" w:type="dxa"/>
          </w:tcPr>
          <w:p w:rsidR="00CD4661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CD4661">
              <w:rPr>
                <w:sz w:val="20"/>
                <w:szCs w:val="20"/>
              </w:rPr>
              <w:t>https://resh.edu.ru/subject/lesson/7316/start/251065/</w:t>
            </w:r>
          </w:p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CD4661">
              <w:rPr>
                <w:sz w:val="20"/>
                <w:szCs w:val="20"/>
              </w:rPr>
              <w:t>https://resh.edu.ru/subject/lesson/7320/start/250960/</w:t>
            </w:r>
          </w:p>
        </w:tc>
      </w:tr>
      <w:tr w:rsidR="00CD4661" w:rsidRPr="00427877" w:rsidTr="00CD4661">
        <w:trPr>
          <w:trHeight w:val="286"/>
        </w:trPr>
        <w:tc>
          <w:tcPr>
            <w:tcW w:w="623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75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49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3</w:t>
            </w:r>
          </w:p>
        </w:tc>
        <w:tc>
          <w:tcPr>
            <w:tcW w:w="3156" w:type="dxa"/>
            <w:gridSpan w:val="2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Измерение информации. Содержательный подход.</w:t>
            </w:r>
          </w:p>
        </w:tc>
        <w:tc>
          <w:tcPr>
            <w:tcW w:w="2369" w:type="dxa"/>
            <w:hideMark/>
          </w:tcPr>
          <w:p w:rsidR="00CD4661" w:rsidRPr="00114BDF" w:rsidRDefault="00CD4661" w:rsidP="00114BDF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114BDF">
              <w:rPr>
                <w:sz w:val="16"/>
                <w:szCs w:val="16"/>
              </w:rPr>
              <w:t>Умение использовать термины единиц измерения: бит, байт и т.д. (математика, русский язык).</w:t>
            </w:r>
          </w:p>
        </w:tc>
        <w:tc>
          <w:tcPr>
            <w:tcW w:w="2552" w:type="dxa"/>
            <w:hideMark/>
          </w:tcPr>
          <w:p w:rsidR="00CD4661" w:rsidRPr="00114BDF" w:rsidRDefault="00CD4661" w:rsidP="003A4277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114BDF">
              <w:rPr>
                <w:sz w:val="16"/>
                <w:szCs w:val="16"/>
              </w:rPr>
              <w:t xml:space="preserve">Формирование ответственного отношения к учению. Владение устной и письменной речью. </w:t>
            </w:r>
          </w:p>
        </w:tc>
        <w:tc>
          <w:tcPr>
            <w:tcW w:w="1140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§1.1 стр.30</w:t>
            </w:r>
          </w:p>
        </w:tc>
        <w:tc>
          <w:tcPr>
            <w:tcW w:w="5181" w:type="dxa"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CD4661">
              <w:rPr>
                <w:sz w:val="20"/>
                <w:szCs w:val="20"/>
              </w:rPr>
              <w:t>https://www.youtube.com/watch?v=hfOw9TYnfiM&amp;list=PLvtJKssE5Nri_Ha3mVxf-KRC1ZcAhURUI&amp;index=10</w:t>
            </w:r>
          </w:p>
        </w:tc>
      </w:tr>
      <w:tr w:rsidR="00CD4661" w:rsidRPr="00427877" w:rsidTr="00CD4661">
        <w:trPr>
          <w:trHeight w:val="286"/>
        </w:trPr>
        <w:tc>
          <w:tcPr>
            <w:tcW w:w="623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75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49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4</w:t>
            </w:r>
          </w:p>
        </w:tc>
        <w:tc>
          <w:tcPr>
            <w:tcW w:w="3156" w:type="dxa"/>
            <w:gridSpan w:val="2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Измерение информации. Алфавитный подход.</w:t>
            </w:r>
          </w:p>
        </w:tc>
        <w:tc>
          <w:tcPr>
            <w:tcW w:w="2369" w:type="dxa"/>
            <w:hideMark/>
          </w:tcPr>
          <w:p w:rsidR="00CD4661" w:rsidRPr="00114BDF" w:rsidRDefault="00CD4661" w:rsidP="00F111DA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114BDF">
              <w:rPr>
                <w:sz w:val="16"/>
                <w:szCs w:val="16"/>
              </w:rPr>
              <w:t>Умение применять алфавит русского и английского языка (математика, английский язык, русский язык)</w:t>
            </w:r>
          </w:p>
        </w:tc>
        <w:tc>
          <w:tcPr>
            <w:tcW w:w="2552" w:type="dxa"/>
            <w:hideMark/>
          </w:tcPr>
          <w:p w:rsidR="00CD4661" w:rsidRPr="00114BDF" w:rsidRDefault="00CD4661" w:rsidP="00DA3B4D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114BDF">
              <w:rPr>
                <w:sz w:val="16"/>
                <w:szCs w:val="16"/>
              </w:rPr>
              <w:t xml:space="preserve">Формирование ответственного отношения к учению. Владение устной и письменной речью. </w:t>
            </w:r>
          </w:p>
        </w:tc>
        <w:tc>
          <w:tcPr>
            <w:tcW w:w="1140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§4 стр.24</w:t>
            </w:r>
          </w:p>
        </w:tc>
        <w:tc>
          <w:tcPr>
            <w:tcW w:w="5181" w:type="dxa"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CD4661">
              <w:rPr>
                <w:sz w:val="20"/>
                <w:szCs w:val="20"/>
              </w:rPr>
              <w:t>https://resh.edu.ru/subject/lesson/7318/start/250750/</w:t>
            </w:r>
          </w:p>
        </w:tc>
      </w:tr>
      <w:tr w:rsidR="00CD4661" w:rsidRPr="00427877" w:rsidTr="00CD4661">
        <w:trPr>
          <w:trHeight w:val="286"/>
        </w:trPr>
        <w:tc>
          <w:tcPr>
            <w:tcW w:w="623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75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49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5</w:t>
            </w:r>
          </w:p>
        </w:tc>
        <w:tc>
          <w:tcPr>
            <w:tcW w:w="3156" w:type="dxa"/>
            <w:gridSpan w:val="2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Измерение информации. Решение задач</w:t>
            </w:r>
          </w:p>
        </w:tc>
        <w:tc>
          <w:tcPr>
            <w:tcW w:w="2369" w:type="dxa"/>
            <w:hideMark/>
          </w:tcPr>
          <w:p w:rsidR="00CD4661" w:rsidRPr="00114BDF" w:rsidRDefault="00CD4661" w:rsidP="003A4277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114BDF">
              <w:rPr>
                <w:sz w:val="16"/>
                <w:szCs w:val="16"/>
              </w:rPr>
              <w:t>Умение использовать термины единиц измерения: бит, байт, «формула» и т.д. Уметь решать задачи (математика, общество)</w:t>
            </w:r>
          </w:p>
        </w:tc>
        <w:tc>
          <w:tcPr>
            <w:tcW w:w="2552" w:type="dxa"/>
            <w:hideMark/>
          </w:tcPr>
          <w:p w:rsidR="00CD4661" w:rsidRPr="00114BDF" w:rsidRDefault="00CD4661" w:rsidP="001D5A9E">
            <w:pPr>
              <w:ind w:left="31"/>
              <w:jc w:val="both"/>
              <w:rPr>
                <w:b/>
                <w:bCs/>
                <w:sz w:val="16"/>
                <w:szCs w:val="16"/>
              </w:rPr>
            </w:pPr>
            <w:r w:rsidRPr="00114BDF">
              <w:rPr>
                <w:sz w:val="16"/>
                <w:szCs w:val="16"/>
              </w:rPr>
              <w:t>Формирование коммуникативной компетентности в процессе образовательной Владение основами самоконтроля, самооценки.</w:t>
            </w:r>
          </w:p>
        </w:tc>
        <w:tc>
          <w:tcPr>
            <w:tcW w:w="1140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§1.1, 4 Система основных понятий г.1</w:t>
            </w:r>
          </w:p>
        </w:tc>
        <w:tc>
          <w:tcPr>
            <w:tcW w:w="5181" w:type="dxa"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D4661" w:rsidRPr="00427877" w:rsidTr="00CD4661">
        <w:trPr>
          <w:trHeight w:val="286"/>
        </w:trPr>
        <w:tc>
          <w:tcPr>
            <w:tcW w:w="623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75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49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6</w:t>
            </w:r>
          </w:p>
        </w:tc>
        <w:tc>
          <w:tcPr>
            <w:tcW w:w="3156" w:type="dxa"/>
            <w:gridSpan w:val="2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Контрольная работа №1 «Человек и информация».</w:t>
            </w:r>
          </w:p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творческих работ.</w:t>
            </w:r>
          </w:p>
        </w:tc>
        <w:tc>
          <w:tcPr>
            <w:tcW w:w="2369" w:type="dxa"/>
            <w:hideMark/>
          </w:tcPr>
          <w:p w:rsidR="00CD4661" w:rsidRPr="00114BDF" w:rsidRDefault="00CD4661" w:rsidP="00CA2BCB">
            <w:pPr>
              <w:pStyle w:val="a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114BDF">
              <w:rPr>
                <w:sz w:val="16"/>
                <w:szCs w:val="16"/>
              </w:rPr>
              <w:t>Умение использовать прикладные компьютерные программы (русский язык)</w:t>
            </w:r>
          </w:p>
        </w:tc>
        <w:tc>
          <w:tcPr>
            <w:tcW w:w="2552" w:type="dxa"/>
            <w:hideMark/>
          </w:tcPr>
          <w:p w:rsidR="00CD4661" w:rsidRPr="00114BDF" w:rsidRDefault="00CD4661" w:rsidP="00EA07E5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114BDF">
              <w:rPr>
                <w:sz w:val="16"/>
                <w:szCs w:val="16"/>
              </w:rPr>
              <w:t>Актуализация сведений.</w:t>
            </w:r>
          </w:p>
          <w:p w:rsidR="00CD4661" w:rsidRPr="00114BDF" w:rsidRDefault="00CD4661" w:rsidP="00EA07E5">
            <w:pPr>
              <w:ind w:left="31"/>
              <w:jc w:val="both"/>
              <w:rPr>
                <w:b/>
                <w:bCs/>
                <w:sz w:val="16"/>
                <w:szCs w:val="16"/>
              </w:rPr>
            </w:pPr>
            <w:r w:rsidRPr="00114BDF">
              <w:rPr>
                <w:sz w:val="16"/>
                <w:szCs w:val="16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140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181" w:type="dxa"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D4661" w:rsidRPr="00427877" w:rsidTr="00CD4661">
        <w:trPr>
          <w:trHeight w:val="286"/>
        </w:trPr>
        <w:tc>
          <w:tcPr>
            <w:tcW w:w="11064" w:type="dxa"/>
            <w:gridSpan w:val="8"/>
            <w:hideMark/>
          </w:tcPr>
          <w:p w:rsidR="00CD4661" w:rsidRPr="00427877" w:rsidRDefault="00CD4661" w:rsidP="006A14C1">
            <w:pPr>
              <w:ind w:firstLine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427877">
              <w:rPr>
                <w:b/>
                <w:sz w:val="20"/>
                <w:szCs w:val="20"/>
              </w:rPr>
              <w:t>.Компьютер: устройство и программное обеспечение</w:t>
            </w:r>
          </w:p>
        </w:tc>
        <w:tc>
          <w:tcPr>
            <w:tcW w:w="5181" w:type="dxa"/>
          </w:tcPr>
          <w:p w:rsidR="00CD4661" w:rsidRDefault="00CD4661" w:rsidP="006A14C1">
            <w:pPr>
              <w:ind w:firstLine="34"/>
              <w:rPr>
                <w:b/>
                <w:sz w:val="20"/>
                <w:szCs w:val="20"/>
              </w:rPr>
            </w:pPr>
          </w:p>
        </w:tc>
      </w:tr>
      <w:tr w:rsidR="00CD4661" w:rsidRPr="00427877" w:rsidTr="00CD4661">
        <w:trPr>
          <w:trHeight w:val="286"/>
        </w:trPr>
        <w:tc>
          <w:tcPr>
            <w:tcW w:w="623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75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49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7</w:t>
            </w:r>
          </w:p>
        </w:tc>
        <w:tc>
          <w:tcPr>
            <w:tcW w:w="3115" w:type="dxa"/>
            <w:hideMark/>
          </w:tcPr>
          <w:p w:rsidR="00CD4661" w:rsidRPr="00427877" w:rsidRDefault="00CD4661" w:rsidP="00FF42DC">
            <w:pPr>
              <w:ind w:left="-108" w:firstLine="34"/>
              <w:jc w:val="both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 xml:space="preserve">Назначение и устройство </w:t>
            </w:r>
            <w:r w:rsidRPr="00427877">
              <w:rPr>
                <w:sz w:val="20"/>
                <w:szCs w:val="20"/>
              </w:rPr>
              <w:lastRenderedPageBreak/>
              <w:t>компьютера. История развития вычислительной техники.</w:t>
            </w:r>
          </w:p>
        </w:tc>
        <w:tc>
          <w:tcPr>
            <w:tcW w:w="2410" w:type="dxa"/>
            <w:gridSpan w:val="2"/>
            <w:hideMark/>
          </w:tcPr>
          <w:p w:rsidR="00CD4661" w:rsidRPr="00FC6B62" w:rsidRDefault="00CD4661" w:rsidP="00114BDF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FC6B62">
              <w:rPr>
                <w:sz w:val="16"/>
                <w:szCs w:val="16"/>
              </w:rPr>
              <w:lastRenderedPageBreak/>
              <w:t xml:space="preserve">Умение пользоваться </w:t>
            </w:r>
            <w:r w:rsidRPr="00FC6B62">
              <w:rPr>
                <w:sz w:val="16"/>
                <w:szCs w:val="16"/>
              </w:rPr>
              <w:lastRenderedPageBreak/>
              <w:t>приборами подключения устройств ПК (физика, русский язык).</w:t>
            </w:r>
          </w:p>
        </w:tc>
        <w:tc>
          <w:tcPr>
            <w:tcW w:w="2552" w:type="dxa"/>
            <w:hideMark/>
          </w:tcPr>
          <w:p w:rsidR="00CD4661" w:rsidRPr="00FC6B62" w:rsidRDefault="00CD4661" w:rsidP="00FC6B62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FC6B62">
              <w:rPr>
                <w:sz w:val="16"/>
                <w:szCs w:val="16"/>
              </w:rPr>
              <w:lastRenderedPageBreak/>
              <w:t xml:space="preserve">Формирование ценности </w:t>
            </w:r>
            <w:r w:rsidRPr="00FC6B62">
              <w:rPr>
                <w:sz w:val="16"/>
                <w:szCs w:val="16"/>
              </w:rPr>
              <w:lastRenderedPageBreak/>
              <w:t>здорового и безопасного образа жизни. Развивать мотивы и интересы своей познавательной деятельности.</w:t>
            </w:r>
          </w:p>
        </w:tc>
        <w:tc>
          <w:tcPr>
            <w:tcW w:w="1140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lastRenderedPageBreak/>
              <w:t xml:space="preserve">§5 стр.40, </w:t>
            </w:r>
            <w:r w:rsidRPr="00427877">
              <w:rPr>
                <w:sz w:val="20"/>
                <w:szCs w:val="20"/>
              </w:rPr>
              <w:lastRenderedPageBreak/>
              <w:t>записи в тетради</w:t>
            </w:r>
          </w:p>
        </w:tc>
        <w:tc>
          <w:tcPr>
            <w:tcW w:w="5181" w:type="dxa"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CD4661">
              <w:rPr>
                <w:sz w:val="20"/>
                <w:szCs w:val="20"/>
              </w:rPr>
              <w:lastRenderedPageBreak/>
              <w:t>https://www.youtube.com/watch?v=aONNKOtNyPY&amp;list=P</w:t>
            </w:r>
            <w:r w:rsidRPr="00CD4661">
              <w:rPr>
                <w:sz w:val="20"/>
                <w:szCs w:val="20"/>
              </w:rPr>
              <w:lastRenderedPageBreak/>
              <w:t>LvtJKssE5Nri_Ha3mVxf-KRC1ZcAhURUI&amp;index=12</w:t>
            </w:r>
          </w:p>
        </w:tc>
      </w:tr>
      <w:tr w:rsidR="00CD4661" w:rsidRPr="00427877" w:rsidTr="00CD4661">
        <w:trPr>
          <w:trHeight w:val="286"/>
        </w:trPr>
        <w:tc>
          <w:tcPr>
            <w:tcW w:w="623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75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49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8</w:t>
            </w:r>
          </w:p>
        </w:tc>
        <w:tc>
          <w:tcPr>
            <w:tcW w:w="3115" w:type="dxa"/>
            <w:hideMark/>
          </w:tcPr>
          <w:p w:rsidR="00CD4661" w:rsidRPr="00427877" w:rsidRDefault="00CD4661" w:rsidP="00FF42DC">
            <w:pPr>
              <w:ind w:left="-108" w:firstLine="34"/>
              <w:jc w:val="both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 xml:space="preserve">Начальные сведения об архитектуре компьютера. Основные устройства и характеристики. </w:t>
            </w:r>
            <w:r>
              <w:rPr>
                <w:sz w:val="20"/>
                <w:szCs w:val="20"/>
              </w:rPr>
              <w:t>Пр. 2</w:t>
            </w:r>
          </w:p>
        </w:tc>
        <w:tc>
          <w:tcPr>
            <w:tcW w:w="2410" w:type="dxa"/>
            <w:gridSpan w:val="2"/>
            <w:hideMark/>
          </w:tcPr>
          <w:p w:rsidR="00CD4661" w:rsidRPr="00FC6B62" w:rsidRDefault="00CD4661" w:rsidP="00F111D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FC6B62">
              <w:rPr>
                <w:sz w:val="16"/>
                <w:szCs w:val="16"/>
              </w:rPr>
              <w:t>Умение использовать термины «передача», «процесс», «входные данные» (физика, математика, русский язык).</w:t>
            </w:r>
          </w:p>
        </w:tc>
        <w:tc>
          <w:tcPr>
            <w:tcW w:w="2552" w:type="dxa"/>
            <w:hideMark/>
          </w:tcPr>
          <w:p w:rsidR="00CD4661" w:rsidRPr="00FC6B62" w:rsidRDefault="00CD4661" w:rsidP="00FC6B62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FC6B62">
              <w:rPr>
                <w:sz w:val="16"/>
                <w:szCs w:val="16"/>
              </w:rPr>
              <w:t>Формирование способности обучающихся к саморазвитию и самообразованию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40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§7,8 стр.49-52</w:t>
            </w:r>
          </w:p>
        </w:tc>
        <w:tc>
          <w:tcPr>
            <w:tcW w:w="5181" w:type="dxa"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CD4661">
              <w:rPr>
                <w:sz w:val="20"/>
                <w:szCs w:val="20"/>
              </w:rPr>
              <w:t>https://resh.edu.ru/subject/lesson/7317/start/296298/</w:t>
            </w:r>
          </w:p>
        </w:tc>
      </w:tr>
      <w:tr w:rsidR="00CD4661" w:rsidRPr="00427877" w:rsidTr="00CD4661">
        <w:trPr>
          <w:trHeight w:val="286"/>
        </w:trPr>
        <w:tc>
          <w:tcPr>
            <w:tcW w:w="623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75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49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9</w:t>
            </w:r>
          </w:p>
        </w:tc>
        <w:tc>
          <w:tcPr>
            <w:tcW w:w="3115" w:type="dxa"/>
            <w:hideMark/>
          </w:tcPr>
          <w:p w:rsidR="00CD4661" w:rsidRPr="00427877" w:rsidRDefault="00CD4661" w:rsidP="00FF42DC">
            <w:pPr>
              <w:ind w:left="-108" w:firstLine="34"/>
              <w:jc w:val="both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Принципы организации внутренней и внешней памяти компьютера. Двоичное представление данных в памяти компьютера.</w:t>
            </w:r>
          </w:p>
        </w:tc>
        <w:tc>
          <w:tcPr>
            <w:tcW w:w="2410" w:type="dxa"/>
            <w:gridSpan w:val="2"/>
            <w:hideMark/>
          </w:tcPr>
          <w:p w:rsidR="00CD4661" w:rsidRPr="00FC6B62" w:rsidRDefault="00CD4661" w:rsidP="00FC6B62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FC6B62">
              <w:rPr>
                <w:sz w:val="16"/>
                <w:szCs w:val="16"/>
              </w:rPr>
              <w:t>Умение выбора способа представления данных (математика, русский язык).</w:t>
            </w:r>
          </w:p>
        </w:tc>
        <w:tc>
          <w:tcPr>
            <w:tcW w:w="2552" w:type="dxa"/>
            <w:hideMark/>
          </w:tcPr>
          <w:p w:rsidR="00CD4661" w:rsidRPr="00FC6B62" w:rsidRDefault="00CD4661" w:rsidP="007118DD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FC6B62">
              <w:rPr>
                <w:sz w:val="16"/>
                <w:szCs w:val="16"/>
              </w:rPr>
              <w:t>Формирование коммуникативной компетентности учебно-познавательной деятельности.</w:t>
            </w:r>
          </w:p>
          <w:p w:rsidR="00CD4661" w:rsidRPr="00FC6B62" w:rsidRDefault="00CD4661" w:rsidP="007118DD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FC6B62">
              <w:rPr>
                <w:sz w:val="16"/>
                <w:szCs w:val="16"/>
              </w:rPr>
              <w:t>Формирование способности обучающихся к саморазвитию и самообразованию.</w:t>
            </w:r>
          </w:p>
        </w:tc>
        <w:tc>
          <w:tcPr>
            <w:tcW w:w="1140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§6 стр.43</w:t>
            </w:r>
          </w:p>
        </w:tc>
        <w:tc>
          <w:tcPr>
            <w:tcW w:w="5181" w:type="dxa"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CD4661">
              <w:rPr>
                <w:sz w:val="20"/>
                <w:szCs w:val="20"/>
              </w:rPr>
              <w:t>https://interneturok.ru/lesson/informatika/8-klass/bkompyuter-kak-universalnoe-sredstvo-obrabotki-informaciib/materinskaya-sistemnaya-plata-protsessor-pamyat-kompyutera-osnovnaya-i-vneshnyaya-ispolzovanie-sovremennyh-nositeley-informatsii-dvd-rom-flash-pamyati-vneshnih-zhestkih-diskov?block=player</w:t>
            </w:r>
          </w:p>
        </w:tc>
      </w:tr>
      <w:tr w:rsidR="00CD4661" w:rsidRPr="00427877" w:rsidTr="00CD4661">
        <w:trPr>
          <w:trHeight w:val="286"/>
        </w:trPr>
        <w:tc>
          <w:tcPr>
            <w:tcW w:w="623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75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49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10</w:t>
            </w:r>
          </w:p>
        </w:tc>
        <w:tc>
          <w:tcPr>
            <w:tcW w:w="3115" w:type="dxa"/>
            <w:hideMark/>
          </w:tcPr>
          <w:p w:rsidR="00CD4661" w:rsidRPr="00427877" w:rsidRDefault="00CD4661" w:rsidP="00FF42DC">
            <w:pPr>
              <w:ind w:left="-108" w:firstLine="34"/>
              <w:jc w:val="both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Виды программного обеспечения (ПО). Системное ПО. Операционные системы. Основные функции ОС.</w:t>
            </w:r>
          </w:p>
        </w:tc>
        <w:tc>
          <w:tcPr>
            <w:tcW w:w="2410" w:type="dxa"/>
            <w:gridSpan w:val="2"/>
            <w:hideMark/>
          </w:tcPr>
          <w:p w:rsidR="00CD4661" w:rsidRPr="00FC6B62" w:rsidRDefault="00CD4661" w:rsidP="00057550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FC6B62">
              <w:rPr>
                <w:sz w:val="16"/>
                <w:szCs w:val="16"/>
              </w:rPr>
              <w:t>Умение использовать прикладные компьютерные программы (русский язык).</w:t>
            </w:r>
          </w:p>
        </w:tc>
        <w:tc>
          <w:tcPr>
            <w:tcW w:w="2552" w:type="dxa"/>
            <w:hideMark/>
          </w:tcPr>
          <w:p w:rsidR="00CD4661" w:rsidRPr="00FC6B62" w:rsidRDefault="00CD4661" w:rsidP="00B56BE6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FC6B62">
              <w:rPr>
                <w:sz w:val="16"/>
                <w:szCs w:val="16"/>
              </w:rPr>
              <w:t>Актуализация сведений из личного жизненного опыта.</w:t>
            </w:r>
          </w:p>
          <w:p w:rsidR="00CD4661" w:rsidRPr="00FC6B62" w:rsidRDefault="00CD4661" w:rsidP="00FC6B62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FC6B62">
              <w:rPr>
                <w:sz w:val="16"/>
                <w:szCs w:val="16"/>
              </w:rPr>
              <w:t>Умение определять понятия,</w:t>
            </w:r>
            <w:r>
              <w:rPr>
                <w:sz w:val="16"/>
                <w:szCs w:val="16"/>
              </w:rPr>
              <w:t xml:space="preserve"> </w:t>
            </w:r>
            <w:r w:rsidRPr="00FC6B62">
              <w:rPr>
                <w:sz w:val="16"/>
                <w:szCs w:val="16"/>
              </w:rPr>
              <w:t>классифицировать, самостоятельно выбирать основания и критерии для классификации ПО.</w:t>
            </w:r>
          </w:p>
        </w:tc>
        <w:tc>
          <w:tcPr>
            <w:tcW w:w="1140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§9,10 стр.55-59</w:t>
            </w:r>
          </w:p>
        </w:tc>
        <w:tc>
          <w:tcPr>
            <w:tcW w:w="5181" w:type="dxa"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CD4661">
              <w:rPr>
                <w:sz w:val="20"/>
                <w:szCs w:val="20"/>
              </w:rPr>
              <w:t>https://resh.edu.ru/subject/lesson/7325/start/250715/</w:t>
            </w:r>
          </w:p>
        </w:tc>
      </w:tr>
      <w:tr w:rsidR="00CD4661" w:rsidRPr="00427877" w:rsidTr="00CD4661">
        <w:trPr>
          <w:trHeight w:val="286"/>
        </w:trPr>
        <w:tc>
          <w:tcPr>
            <w:tcW w:w="623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75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49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11</w:t>
            </w:r>
          </w:p>
        </w:tc>
        <w:tc>
          <w:tcPr>
            <w:tcW w:w="3115" w:type="dxa"/>
            <w:hideMark/>
          </w:tcPr>
          <w:p w:rsidR="00CD4661" w:rsidRPr="00427877" w:rsidRDefault="00CD4661" w:rsidP="00FF42DC">
            <w:pPr>
              <w:ind w:left="-108" w:firstLine="34"/>
              <w:jc w:val="both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Объектно-ориентированный пользовательский интерфейс.</w:t>
            </w:r>
            <w:r>
              <w:rPr>
                <w:sz w:val="20"/>
                <w:szCs w:val="20"/>
              </w:rPr>
              <w:t xml:space="preserve"> Пр.3</w:t>
            </w:r>
          </w:p>
        </w:tc>
        <w:tc>
          <w:tcPr>
            <w:tcW w:w="2410" w:type="dxa"/>
            <w:gridSpan w:val="2"/>
            <w:hideMark/>
          </w:tcPr>
          <w:p w:rsidR="00CD4661" w:rsidRPr="00FC6B62" w:rsidRDefault="00CD4661" w:rsidP="00CA2BCB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FC6B62">
              <w:rPr>
                <w:sz w:val="16"/>
                <w:szCs w:val="16"/>
              </w:rPr>
              <w:t>Умение использовать прикладные компьютерные программы (русский язык).</w:t>
            </w:r>
          </w:p>
        </w:tc>
        <w:tc>
          <w:tcPr>
            <w:tcW w:w="2552" w:type="dxa"/>
            <w:hideMark/>
          </w:tcPr>
          <w:p w:rsidR="00CD4661" w:rsidRPr="00FC6B62" w:rsidRDefault="00CD4661" w:rsidP="00F111DA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FC6B62">
              <w:rPr>
                <w:sz w:val="16"/>
                <w:szCs w:val="16"/>
              </w:rPr>
              <w:t>Актуализация сведений из личного жизненного опыта. Развивать мотивы и интересы своей познавательной деятельности.</w:t>
            </w:r>
          </w:p>
        </w:tc>
        <w:tc>
          <w:tcPr>
            <w:tcW w:w="1140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§12 стр.67</w:t>
            </w:r>
          </w:p>
        </w:tc>
        <w:tc>
          <w:tcPr>
            <w:tcW w:w="5181" w:type="dxa"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CD4661">
              <w:rPr>
                <w:sz w:val="20"/>
                <w:szCs w:val="20"/>
              </w:rPr>
              <w:t>https://www.youtube.com/watch?v=kbGkeQ-MNmk&amp;list=PLvtJKssE5Nri_Ha3mVxf-KRC1ZcAhURUI&amp;index=16</w:t>
            </w:r>
          </w:p>
        </w:tc>
      </w:tr>
      <w:tr w:rsidR="00CD4661" w:rsidRPr="00427877" w:rsidTr="00CD4661">
        <w:trPr>
          <w:trHeight w:val="286"/>
        </w:trPr>
        <w:tc>
          <w:tcPr>
            <w:tcW w:w="623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75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49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12</w:t>
            </w:r>
          </w:p>
        </w:tc>
        <w:tc>
          <w:tcPr>
            <w:tcW w:w="3115" w:type="dxa"/>
            <w:hideMark/>
          </w:tcPr>
          <w:p w:rsidR="00CD4661" w:rsidRPr="00427877" w:rsidRDefault="00CD4661" w:rsidP="00FF42DC">
            <w:pPr>
              <w:ind w:left="-108" w:firstLine="34"/>
              <w:jc w:val="both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Организация информации на внешних носителях, файлы. Файловая структура внешней памяти.</w:t>
            </w:r>
          </w:p>
        </w:tc>
        <w:tc>
          <w:tcPr>
            <w:tcW w:w="2410" w:type="dxa"/>
            <w:gridSpan w:val="2"/>
            <w:hideMark/>
          </w:tcPr>
          <w:p w:rsidR="00CD4661" w:rsidRPr="00FC6B62" w:rsidRDefault="00CD4661" w:rsidP="00FC6B62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FC6B62">
              <w:rPr>
                <w:sz w:val="16"/>
                <w:szCs w:val="16"/>
              </w:rPr>
              <w:t>Умение использовать термины носители, файловая структура (русский язык).</w:t>
            </w:r>
          </w:p>
        </w:tc>
        <w:tc>
          <w:tcPr>
            <w:tcW w:w="2552" w:type="dxa"/>
            <w:hideMark/>
          </w:tcPr>
          <w:p w:rsidR="00CD4661" w:rsidRPr="00FC6B62" w:rsidRDefault="00CD4661" w:rsidP="00B56BE6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FC6B62">
              <w:rPr>
                <w:sz w:val="16"/>
                <w:szCs w:val="16"/>
              </w:rPr>
              <w:t>Актуализация сведений из личного жизненного опыта.</w:t>
            </w:r>
          </w:p>
          <w:p w:rsidR="00CD4661" w:rsidRPr="00FC6B62" w:rsidRDefault="00CD4661" w:rsidP="00F111DA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FC6B62">
              <w:rPr>
                <w:sz w:val="16"/>
                <w:szCs w:val="16"/>
              </w:rPr>
              <w:t>Развивать мотивы и интересы своей познавательной деятельности.</w:t>
            </w:r>
          </w:p>
        </w:tc>
        <w:tc>
          <w:tcPr>
            <w:tcW w:w="1140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§11 стр.61</w:t>
            </w:r>
          </w:p>
        </w:tc>
        <w:tc>
          <w:tcPr>
            <w:tcW w:w="5181" w:type="dxa"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CD4661">
              <w:rPr>
                <w:sz w:val="20"/>
                <w:szCs w:val="20"/>
              </w:rPr>
              <w:t>https://resh.edu.ru/subject/lesson/7324/start/274196/</w:t>
            </w:r>
          </w:p>
        </w:tc>
      </w:tr>
      <w:tr w:rsidR="00CD4661" w:rsidRPr="00427877" w:rsidTr="00CD4661">
        <w:trPr>
          <w:trHeight w:val="286"/>
        </w:trPr>
        <w:tc>
          <w:tcPr>
            <w:tcW w:w="623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75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49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13</w:t>
            </w:r>
          </w:p>
        </w:tc>
        <w:tc>
          <w:tcPr>
            <w:tcW w:w="3115" w:type="dxa"/>
            <w:hideMark/>
          </w:tcPr>
          <w:p w:rsidR="00CD4661" w:rsidRPr="00427877" w:rsidRDefault="00CD4661" w:rsidP="00FF42DC">
            <w:pPr>
              <w:ind w:left="-108" w:firstLine="34"/>
              <w:jc w:val="both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Работа с файловой структурой ОС.</w:t>
            </w:r>
            <w:r>
              <w:rPr>
                <w:sz w:val="20"/>
                <w:szCs w:val="20"/>
              </w:rPr>
              <w:t xml:space="preserve"> Пр.4,5</w:t>
            </w:r>
          </w:p>
        </w:tc>
        <w:tc>
          <w:tcPr>
            <w:tcW w:w="2410" w:type="dxa"/>
            <w:gridSpan w:val="2"/>
            <w:hideMark/>
          </w:tcPr>
          <w:p w:rsidR="00CD4661" w:rsidRPr="00FC6B62" w:rsidRDefault="00CD4661" w:rsidP="007118DD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FC6B62">
              <w:rPr>
                <w:sz w:val="16"/>
                <w:szCs w:val="16"/>
              </w:rPr>
              <w:t>Умение использовать прикладные компьютерные программы (русский язык).</w:t>
            </w:r>
          </w:p>
        </w:tc>
        <w:tc>
          <w:tcPr>
            <w:tcW w:w="2552" w:type="dxa"/>
            <w:hideMark/>
          </w:tcPr>
          <w:p w:rsidR="00CD4661" w:rsidRPr="00FC6B62" w:rsidRDefault="00CD4661" w:rsidP="00F111D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FC6B62">
              <w:rPr>
                <w:sz w:val="16"/>
                <w:szCs w:val="16"/>
              </w:rPr>
              <w:t>Актуализация сведений из личного жизненного опыта. Умение  применять умения в учебных и познавательных задачах.</w:t>
            </w:r>
          </w:p>
        </w:tc>
        <w:tc>
          <w:tcPr>
            <w:tcW w:w="1140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Система основных понятий г.2</w:t>
            </w:r>
          </w:p>
        </w:tc>
        <w:tc>
          <w:tcPr>
            <w:tcW w:w="5181" w:type="dxa"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CD4661">
              <w:rPr>
                <w:sz w:val="20"/>
                <w:szCs w:val="20"/>
              </w:rPr>
              <w:t>https://www.youtube.com/watch?v=AM0s16kmj3Y&amp;list=PLvtJKssE5Nri_Ha3mVxf-KRC1ZcAhURUI&amp;index=15</w:t>
            </w:r>
          </w:p>
        </w:tc>
      </w:tr>
      <w:tr w:rsidR="00CD4661" w:rsidRPr="00427877" w:rsidTr="00CD4661">
        <w:trPr>
          <w:trHeight w:val="286"/>
        </w:trPr>
        <w:tc>
          <w:tcPr>
            <w:tcW w:w="623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75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49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14</w:t>
            </w:r>
          </w:p>
        </w:tc>
        <w:tc>
          <w:tcPr>
            <w:tcW w:w="3115" w:type="dxa"/>
            <w:hideMark/>
          </w:tcPr>
          <w:p w:rsidR="00CD4661" w:rsidRPr="00427877" w:rsidRDefault="00CD4661" w:rsidP="00EA3D37">
            <w:pPr>
              <w:ind w:left="-108" w:firstLine="34"/>
              <w:jc w:val="both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Контрольная работа №2 «Компьютер: устройство и ПО».</w:t>
            </w:r>
            <w:r>
              <w:rPr>
                <w:sz w:val="20"/>
                <w:szCs w:val="20"/>
              </w:rPr>
              <w:t xml:space="preserve"> Защита творческих работ.</w:t>
            </w:r>
          </w:p>
        </w:tc>
        <w:tc>
          <w:tcPr>
            <w:tcW w:w="2410" w:type="dxa"/>
            <w:gridSpan w:val="2"/>
            <w:hideMark/>
          </w:tcPr>
          <w:p w:rsidR="00CD4661" w:rsidRPr="00114BDF" w:rsidRDefault="00CD4661" w:rsidP="00DA3B4D">
            <w:pPr>
              <w:pStyle w:val="a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114BDF">
              <w:rPr>
                <w:sz w:val="16"/>
                <w:szCs w:val="16"/>
              </w:rPr>
              <w:t>Умение использовать прикладные компьютерные программы (русский язык)</w:t>
            </w:r>
          </w:p>
        </w:tc>
        <w:tc>
          <w:tcPr>
            <w:tcW w:w="2552" w:type="dxa"/>
            <w:hideMark/>
          </w:tcPr>
          <w:p w:rsidR="00CD4661" w:rsidRPr="00114BDF" w:rsidRDefault="00CD4661" w:rsidP="00222056">
            <w:pPr>
              <w:spacing w:before="100" w:beforeAutospacing="1" w:after="100" w:afterAutospacing="1"/>
              <w:jc w:val="both"/>
              <w:rPr>
                <w:b/>
                <w:bCs/>
                <w:sz w:val="16"/>
                <w:szCs w:val="16"/>
              </w:rPr>
            </w:pPr>
            <w:r w:rsidRPr="00222056">
              <w:rPr>
                <w:sz w:val="16"/>
                <w:szCs w:val="16"/>
              </w:rPr>
              <w:t>Формирование коммуникативной компетентности в образовательном и, творческом процессе</w:t>
            </w:r>
            <w:r>
              <w:t xml:space="preserve">  </w:t>
            </w:r>
            <w:r w:rsidRPr="00114BDF">
              <w:rPr>
                <w:sz w:val="16"/>
                <w:szCs w:val="16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140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181" w:type="dxa"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D4661" w:rsidRPr="00427877" w:rsidTr="00CD4661">
        <w:trPr>
          <w:trHeight w:val="286"/>
        </w:trPr>
        <w:tc>
          <w:tcPr>
            <w:tcW w:w="11064" w:type="dxa"/>
            <w:gridSpan w:val="8"/>
            <w:hideMark/>
          </w:tcPr>
          <w:p w:rsidR="00CD4661" w:rsidRPr="00427877" w:rsidRDefault="00CD4661" w:rsidP="00D83B2C">
            <w:pPr>
              <w:pStyle w:val="2"/>
              <w:spacing w:after="0" w:line="240" w:lineRule="auto"/>
              <w:ind w:left="3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427877">
              <w:rPr>
                <w:b/>
                <w:bCs/>
                <w:sz w:val="20"/>
                <w:szCs w:val="20"/>
              </w:rPr>
              <w:t>.Текстовая информация и компьютер</w:t>
            </w:r>
          </w:p>
        </w:tc>
        <w:tc>
          <w:tcPr>
            <w:tcW w:w="5181" w:type="dxa"/>
          </w:tcPr>
          <w:p w:rsidR="00CD4661" w:rsidRDefault="00CD4661" w:rsidP="00D83B2C">
            <w:pPr>
              <w:pStyle w:val="2"/>
              <w:spacing w:after="0" w:line="240" w:lineRule="auto"/>
              <w:ind w:left="34"/>
              <w:rPr>
                <w:b/>
                <w:bCs/>
                <w:sz w:val="20"/>
                <w:szCs w:val="20"/>
              </w:rPr>
            </w:pPr>
          </w:p>
        </w:tc>
      </w:tr>
      <w:tr w:rsidR="00CD4661" w:rsidRPr="00427877" w:rsidTr="00CD4661">
        <w:trPr>
          <w:trHeight w:val="286"/>
        </w:trPr>
        <w:tc>
          <w:tcPr>
            <w:tcW w:w="623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75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49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15</w:t>
            </w:r>
          </w:p>
        </w:tc>
        <w:tc>
          <w:tcPr>
            <w:tcW w:w="3115" w:type="dxa"/>
            <w:hideMark/>
          </w:tcPr>
          <w:p w:rsidR="00CD4661" w:rsidRPr="00427877" w:rsidRDefault="00CD4661" w:rsidP="00FF42DC">
            <w:pPr>
              <w:ind w:left="-108" w:firstLine="34"/>
              <w:jc w:val="both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Тексты в компьютерной памяти: кодирование символов,  текстовые файлы.</w:t>
            </w:r>
          </w:p>
        </w:tc>
        <w:tc>
          <w:tcPr>
            <w:tcW w:w="2410" w:type="dxa"/>
            <w:gridSpan w:val="2"/>
            <w:hideMark/>
          </w:tcPr>
          <w:p w:rsidR="00CD4661" w:rsidRPr="00487841" w:rsidRDefault="00CD4661" w:rsidP="00487841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Умение кодировать и декодировать тексты при известной кодовой таблице (русский и английский язык)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552" w:type="dxa"/>
            <w:hideMark/>
          </w:tcPr>
          <w:p w:rsidR="00CD4661" w:rsidRPr="00487841" w:rsidRDefault="00CD4661" w:rsidP="00D83B2C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 xml:space="preserve">Формирование коммуникативной компетентности в процессе образовательной деятельности. Умение создавать, применять и </w:t>
            </w:r>
            <w:r w:rsidRPr="00487841">
              <w:rPr>
                <w:sz w:val="16"/>
                <w:szCs w:val="16"/>
              </w:rPr>
              <w:lastRenderedPageBreak/>
              <w:t>преобразовывать знаки и символы для решения учебной и познавательной задачи.</w:t>
            </w:r>
          </w:p>
        </w:tc>
        <w:tc>
          <w:tcPr>
            <w:tcW w:w="1140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lastRenderedPageBreak/>
              <w:t>§13 стр.76</w:t>
            </w:r>
          </w:p>
        </w:tc>
        <w:tc>
          <w:tcPr>
            <w:tcW w:w="5181" w:type="dxa"/>
          </w:tcPr>
          <w:p w:rsidR="00CD4661" w:rsidRPr="00427877" w:rsidRDefault="00CD4661" w:rsidP="00CD4661">
            <w:pPr>
              <w:pStyle w:val="ab"/>
              <w:tabs>
                <w:tab w:val="left" w:pos="5955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CD4661">
              <w:rPr>
                <w:sz w:val="20"/>
                <w:szCs w:val="20"/>
              </w:rPr>
              <w:t>https://www.youtube.com/watch?v=2C8piqWkwto&amp;list=PLHYZenZg0FRkkYV1vCMy8CMEKU8UVPDDz&amp;index=50</w:t>
            </w:r>
          </w:p>
        </w:tc>
      </w:tr>
      <w:tr w:rsidR="00CD4661" w:rsidRPr="00427877" w:rsidTr="00CD4661">
        <w:trPr>
          <w:trHeight w:val="286"/>
        </w:trPr>
        <w:tc>
          <w:tcPr>
            <w:tcW w:w="623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75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49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16</w:t>
            </w:r>
          </w:p>
        </w:tc>
        <w:tc>
          <w:tcPr>
            <w:tcW w:w="3115" w:type="dxa"/>
            <w:hideMark/>
          </w:tcPr>
          <w:p w:rsidR="00CD4661" w:rsidRPr="00427877" w:rsidRDefault="00CD4661" w:rsidP="00FF42DC">
            <w:pPr>
              <w:ind w:left="-108" w:firstLine="34"/>
              <w:jc w:val="both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Текстовые редакторы и текстовые процессоры, назначение, возможности, принципы работы с ними.</w:t>
            </w:r>
          </w:p>
        </w:tc>
        <w:tc>
          <w:tcPr>
            <w:tcW w:w="2410" w:type="dxa"/>
            <w:gridSpan w:val="2"/>
            <w:hideMark/>
          </w:tcPr>
          <w:p w:rsidR="00CD4661" w:rsidRPr="00487841" w:rsidRDefault="00CD4661" w:rsidP="00487841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Умение использовать прикладные компьютерные программы (русский язык).</w:t>
            </w:r>
          </w:p>
        </w:tc>
        <w:tc>
          <w:tcPr>
            <w:tcW w:w="2552" w:type="dxa"/>
            <w:hideMark/>
          </w:tcPr>
          <w:p w:rsidR="00CD4661" w:rsidRPr="00487841" w:rsidRDefault="00CD4661" w:rsidP="00BF0B88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Актуализация сведений из личного жизненного опыта.</w:t>
            </w:r>
          </w:p>
          <w:p w:rsidR="00CD4661" w:rsidRPr="00487841" w:rsidRDefault="00CD4661" w:rsidP="00BF0B88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140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§14 стр.83</w:t>
            </w:r>
          </w:p>
        </w:tc>
        <w:tc>
          <w:tcPr>
            <w:tcW w:w="5181" w:type="dxa"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CD4661">
              <w:rPr>
                <w:sz w:val="20"/>
                <w:szCs w:val="20"/>
              </w:rPr>
              <w:t>https://resh.edu.ru/subject/lesson/7331/start/250575/</w:t>
            </w:r>
          </w:p>
        </w:tc>
      </w:tr>
      <w:tr w:rsidR="00CD4661" w:rsidRPr="00427877" w:rsidTr="00CD4661">
        <w:trPr>
          <w:trHeight w:val="286"/>
        </w:trPr>
        <w:tc>
          <w:tcPr>
            <w:tcW w:w="623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75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49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17</w:t>
            </w:r>
          </w:p>
        </w:tc>
        <w:tc>
          <w:tcPr>
            <w:tcW w:w="3115" w:type="dxa"/>
            <w:hideMark/>
          </w:tcPr>
          <w:p w:rsidR="00CD4661" w:rsidRPr="00427877" w:rsidRDefault="00CD4661" w:rsidP="00FF42DC">
            <w:pPr>
              <w:ind w:left="-108" w:firstLine="34"/>
              <w:jc w:val="both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Основные приемы ввода и редактирования текста.</w:t>
            </w:r>
            <w:r>
              <w:rPr>
                <w:sz w:val="20"/>
                <w:szCs w:val="20"/>
              </w:rPr>
              <w:t xml:space="preserve"> Таблицы. Пр.6</w:t>
            </w:r>
          </w:p>
        </w:tc>
        <w:tc>
          <w:tcPr>
            <w:tcW w:w="2410" w:type="dxa"/>
            <w:gridSpan w:val="2"/>
            <w:hideMark/>
          </w:tcPr>
          <w:p w:rsidR="00CD4661" w:rsidRPr="00487841" w:rsidRDefault="00CD4661" w:rsidP="00CA2BCB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Умение использовать прикладные компьютерные программы</w:t>
            </w:r>
            <w:r>
              <w:rPr>
                <w:sz w:val="16"/>
                <w:szCs w:val="16"/>
              </w:rPr>
              <w:t xml:space="preserve"> (</w:t>
            </w:r>
            <w:r w:rsidRPr="00487841">
              <w:rPr>
                <w:sz w:val="16"/>
                <w:szCs w:val="16"/>
              </w:rPr>
              <w:t>русский язык)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552" w:type="dxa"/>
            <w:hideMark/>
          </w:tcPr>
          <w:p w:rsidR="00CD4661" w:rsidRPr="00487841" w:rsidRDefault="00CD4661" w:rsidP="00DA3B4D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Актуализация сведений из личного жизненного опыта.</w:t>
            </w:r>
          </w:p>
          <w:p w:rsidR="00CD4661" w:rsidRPr="00487841" w:rsidRDefault="00CD4661" w:rsidP="00DA3B4D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140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§15 стр.85</w:t>
            </w:r>
          </w:p>
        </w:tc>
        <w:tc>
          <w:tcPr>
            <w:tcW w:w="5181" w:type="dxa"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CD4661">
              <w:rPr>
                <w:sz w:val="20"/>
                <w:szCs w:val="20"/>
              </w:rPr>
              <w:t>https://www.youtube.com/watch?v=zdOcLYOLdbo&amp;list=PLvtJKssE5Nri_Ha3mVxf-KRC1ZcAhURUI&amp;index=24</w:t>
            </w:r>
          </w:p>
        </w:tc>
      </w:tr>
      <w:tr w:rsidR="00CD4661" w:rsidRPr="00427877" w:rsidTr="00CD4661">
        <w:trPr>
          <w:trHeight w:val="286"/>
        </w:trPr>
        <w:tc>
          <w:tcPr>
            <w:tcW w:w="623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75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49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18</w:t>
            </w:r>
          </w:p>
        </w:tc>
        <w:tc>
          <w:tcPr>
            <w:tcW w:w="3115" w:type="dxa"/>
            <w:hideMark/>
          </w:tcPr>
          <w:p w:rsidR="00CD4661" w:rsidRPr="00427877" w:rsidRDefault="00CD4661" w:rsidP="00FF42DC">
            <w:pPr>
              <w:ind w:left="-108" w:firstLine="34"/>
              <w:jc w:val="both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Интеллектуальные системы работы с текстом (распознавание текста, компьютерные словари и системы перевода).</w:t>
            </w:r>
            <w:r>
              <w:rPr>
                <w:sz w:val="20"/>
                <w:szCs w:val="20"/>
              </w:rPr>
              <w:t xml:space="preserve"> Пр.7, Пр.8</w:t>
            </w:r>
          </w:p>
        </w:tc>
        <w:tc>
          <w:tcPr>
            <w:tcW w:w="2410" w:type="dxa"/>
            <w:gridSpan w:val="2"/>
            <w:hideMark/>
          </w:tcPr>
          <w:p w:rsidR="00CD4661" w:rsidRPr="00487841" w:rsidRDefault="00CD4661" w:rsidP="00CA2BCB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Умение использовать прикладные компьютерные программы (английский и русский язык).</w:t>
            </w:r>
          </w:p>
        </w:tc>
        <w:tc>
          <w:tcPr>
            <w:tcW w:w="2552" w:type="dxa"/>
            <w:hideMark/>
          </w:tcPr>
          <w:p w:rsidR="00CD4661" w:rsidRPr="00487841" w:rsidRDefault="00CD4661" w:rsidP="00DA3B4D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Актуализация сведений из личного жизненного опыта.</w:t>
            </w:r>
          </w:p>
          <w:p w:rsidR="00CD4661" w:rsidRPr="00487841" w:rsidRDefault="00CD4661" w:rsidP="00DA3B4D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140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§16,17 стр.92-97</w:t>
            </w:r>
          </w:p>
        </w:tc>
        <w:tc>
          <w:tcPr>
            <w:tcW w:w="5181" w:type="dxa"/>
          </w:tcPr>
          <w:p w:rsidR="00CD4661" w:rsidRDefault="00CD4661" w:rsidP="00CD4661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CD4661">
              <w:rPr>
                <w:sz w:val="20"/>
                <w:szCs w:val="20"/>
              </w:rPr>
              <w:t>https://www.youtube.com/watch?v=bZ_TQlzGSKg&amp;list=PLvtJ</w:t>
            </w:r>
            <w:r>
              <w:rPr>
                <w:sz w:val="20"/>
                <w:szCs w:val="20"/>
              </w:rPr>
              <w:t>KssE5Nri_Ha3mVxf-</w:t>
            </w:r>
            <w:r w:rsidRPr="00CD4661">
              <w:rPr>
                <w:sz w:val="20"/>
                <w:szCs w:val="20"/>
              </w:rPr>
              <w:t>KRC1ZcAhURUI&amp;index=27</w:t>
            </w:r>
            <w:r>
              <w:rPr>
                <w:sz w:val="20"/>
                <w:szCs w:val="20"/>
              </w:rPr>
              <w:t xml:space="preserve"> </w:t>
            </w:r>
          </w:p>
          <w:p w:rsidR="00CD4661" w:rsidRPr="00427877" w:rsidRDefault="00CD4661" w:rsidP="00CD4661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D4661" w:rsidRPr="00427877" w:rsidTr="00CD4661">
        <w:trPr>
          <w:trHeight w:val="286"/>
        </w:trPr>
        <w:tc>
          <w:tcPr>
            <w:tcW w:w="623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75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49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19</w:t>
            </w:r>
          </w:p>
        </w:tc>
        <w:tc>
          <w:tcPr>
            <w:tcW w:w="3115" w:type="dxa"/>
            <w:hideMark/>
          </w:tcPr>
          <w:p w:rsidR="00CD4661" w:rsidRPr="00427877" w:rsidRDefault="00CD4661" w:rsidP="00B56BE6">
            <w:pPr>
              <w:pStyle w:val="2"/>
              <w:spacing w:line="240" w:lineRule="auto"/>
              <w:ind w:left="15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Работа с внешними носителями и принтерами при сохранении и печати текстовых документов. Гипертекст</w:t>
            </w:r>
            <w:r>
              <w:rPr>
                <w:sz w:val="20"/>
                <w:szCs w:val="20"/>
              </w:rPr>
              <w:t>. Пр.9</w:t>
            </w:r>
          </w:p>
        </w:tc>
        <w:tc>
          <w:tcPr>
            <w:tcW w:w="2410" w:type="dxa"/>
            <w:gridSpan w:val="2"/>
            <w:hideMark/>
          </w:tcPr>
          <w:p w:rsidR="00CD4661" w:rsidRPr="00487841" w:rsidRDefault="00CD4661" w:rsidP="00CA2BCB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Умение использовать прикладные компьютерные программы (русский язык).</w:t>
            </w:r>
          </w:p>
        </w:tc>
        <w:tc>
          <w:tcPr>
            <w:tcW w:w="2552" w:type="dxa"/>
            <w:hideMark/>
          </w:tcPr>
          <w:p w:rsidR="00CD4661" w:rsidRPr="00487841" w:rsidRDefault="00CD4661" w:rsidP="00CA2BCB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Актуализация сведений из личного жизненного опыта.</w:t>
            </w:r>
          </w:p>
          <w:p w:rsidR="00CD4661" w:rsidRPr="00487841" w:rsidRDefault="00CD4661" w:rsidP="00CA2BCB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140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Система основных понятий г.3</w:t>
            </w:r>
          </w:p>
        </w:tc>
        <w:tc>
          <w:tcPr>
            <w:tcW w:w="5181" w:type="dxa"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D4661" w:rsidRPr="00427877" w:rsidTr="00CD4661">
        <w:trPr>
          <w:trHeight w:val="286"/>
        </w:trPr>
        <w:tc>
          <w:tcPr>
            <w:tcW w:w="623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75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49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20</w:t>
            </w:r>
          </w:p>
        </w:tc>
        <w:tc>
          <w:tcPr>
            <w:tcW w:w="3115" w:type="dxa"/>
            <w:hideMark/>
          </w:tcPr>
          <w:p w:rsidR="00CD4661" w:rsidRPr="00427877" w:rsidRDefault="00CD4661" w:rsidP="00BE6834">
            <w:pPr>
              <w:ind w:left="-108"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№3 «Текстовая информация и компьютер»</w:t>
            </w:r>
            <w:r w:rsidRPr="0042787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Пр.10</w:t>
            </w:r>
          </w:p>
        </w:tc>
        <w:tc>
          <w:tcPr>
            <w:tcW w:w="2410" w:type="dxa"/>
            <w:gridSpan w:val="2"/>
            <w:hideMark/>
          </w:tcPr>
          <w:p w:rsidR="00CD4661" w:rsidRPr="00114BDF" w:rsidRDefault="00CD4661" w:rsidP="00DA3B4D">
            <w:pPr>
              <w:pStyle w:val="a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114BDF">
              <w:rPr>
                <w:sz w:val="16"/>
                <w:szCs w:val="16"/>
              </w:rPr>
              <w:t>Умение использовать прикладные компьютерные программы (русский язык)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552" w:type="dxa"/>
            <w:hideMark/>
          </w:tcPr>
          <w:p w:rsidR="00CD4661" w:rsidRPr="00114BDF" w:rsidRDefault="00CD4661" w:rsidP="00DA3B4D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114BDF">
              <w:rPr>
                <w:sz w:val="16"/>
                <w:szCs w:val="16"/>
              </w:rPr>
              <w:t>Актуализация сведений.</w:t>
            </w:r>
          </w:p>
          <w:p w:rsidR="00CD4661" w:rsidRPr="00114BDF" w:rsidRDefault="00CD4661" w:rsidP="00DA3B4D">
            <w:pPr>
              <w:ind w:left="31"/>
              <w:jc w:val="both"/>
              <w:rPr>
                <w:b/>
                <w:bCs/>
                <w:sz w:val="16"/>
                <w:szCs w:val="16"/>
              </w:rPr>
            </w:pPr>
            <w:r w:rsidRPr="00114BDF">
              <w:rPr>
                <w:sz w:val="16"/>
                <w:szCs w:val="16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140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181" w:type="dxa"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D4661" w:rsidRPr="00427877" w:rsidTr="00CD4661">
        <w:trPr>
          <w:trHeight w:val="286"/>
        </w:trPr>
        <w:tc>
          <w:tcPr>
            <w:tcW w:w="623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75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49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21</w:t>
            </w:r>
          </w:p>
        </w:tc>
        <w:tc>
          <w:tcPr>
            <w:tcW w:w="3115" w:type="dxa"/>
            <w:hideMark/>
          </w:tcPr>
          <w:p w:rsidR="00CD4661" w:rsidRPr="00427877" w:rsidRDefault="00CD4661" w:rsidP="00FF42DC">
            <w:pPr>
              <w:ind w:left="-108"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работы. Пр.10</w:t>
            </w:r>
          </w:p>
        </w:tc>
        <w:tc>
          <w:tcPr>
            <w:tcW w:w="2410" w:type="dxa"/>
            <w:gridSpan w:val="2"/>
            <w:hideMark/>
          </w:tcPr>
          <w:p w:rsidR="00CD4661" w:rsidRPr="00487841" w:rsidRDefault="00CD4661" w:rsidP="000E4281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Умение использовать прикладные компьютерные программы(русский язык)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552" w:type="dxa"/>
            <w:hideMark/>
          </w:tcPr>
          <w:p w:rsidR="00CD4661" w:rsidRPr="00487841" w:rsidRDefault="00CD4661" w:rsidP="007118DD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Формирование ответственного отношения к учению. Формирование и развитие компетентности в творческой деятельности и в области использования информационно-коммуникационных технологий.</w:t>
            </w:r>
          </w:p>
        </w:tc>
        <w:tc>
          <w:tcPr>
            <w:tcW w:w="1140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181" w:type="dxa"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D4661" w:rsidRPr="00427877" w:rsidTr="00CD4661">
        <w:trPr>
          <w:trHeight w:val="286"/>
        </w:trPr>
        <w:tc>
          <w:tcPr>
            <w:tcW w:w="11064" w:type="dxa"/>
            <w:gridSpan w:val="8"/>
            <w:hideMark/>
          </w:tcPr>
          <w:p w:rsidR="00CD4661" w:rsidRPr="00427877" w:rsidRDefault="00CD4661" w:rsidP="006A14C1">
            <w:pPr>
              <w:pStyle w:val="2"/>
              <w:spacing w:after="0" w:line="240" w:lineRule="auto"/>
              <w:ind w:left="3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427877">
              <w:rPr>
                <w:b/>
                <w:bCs/>
                <w:sz w:val="20"/>
                <w:szCs w:val="20"/>
              </w:rPr>
              <w:t>.Графическая информация и компьютер</w:t>
            </w:r>
          </w:p>
        </w:tc>
        <w:tc>
          <w:tcPr>
            <w:tcW w:w="5181" w:type="dxa"/>
          </w:tcPr>
          <w:p w:rsidR="00CD4661" w:rsidRDefault="00CD4661" w:rsidP="006A14C1">
            <w:pPr>
              <w:pStyle w:val="2"/>
              <w:spacing w:after="0" w:line="240" w:lineRule="auto"/>
              <w:ind w:left="34"/>
              <w:rPr>
                <w:b/>
                <w:bCs/>
                <w:sz w:val="20"/>
                <w:szCs w:val="20"/>
              </w:rPr>
            </w:pPr>
          </w:p>
        </w:tc>
      </w:tr>
      <w:tr w:rsidR="00CD4661" w:rsidRPr="00427877" w:rsidTr="00CD4661">
        <w:trPr>
          <w:trHeight w:val="286"/>
        </w:trPr>
        <w:tc>
          <w:tcPr>
            <w:tcW w:w="623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75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49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15" w:type="dxa"/>
            <w:hideMark/>
          </w:tcPr>
          <w:p w:rsidR="00CD4661" w:rsidRPr="00427877" w:rsidRDefault="00CD4661" w:rsidP="00FF42DC">
            <w:pPr>
              <w:ind w:left="-108" w:firstLine="34"/>
              <w:jc w:val="both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Компьютерная графика: области применения, технические средства. Форматы графических файлов.</w:t>
            </w:r>
          </w:p>
        </w:tc>
        <w:tc>
          <w:tcPr>
            <w:tcW w:w="2410" w:type="dxa"/>
            <w:gridSpan w:val="2"/>
            <w:hideMark/>
          </w:tcPr>
          <w:p w:rsidR="00CD4661" w:rsidRPr="00487841" w:rsidRDefault="00CD4661" w:rsidP="00B56BE6">
            <w:pPr>
              <w:pStyle w:val="a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487841">
              <w:rPr>
                <w:bCs/>
                <w:sz w:val="16"/>
                <w:szCs w:val="16"/>
              </w:rPr>
              <w:t>Умение использовать термин «рисуночное письмо», «рисунок» (история, изо, русский язык).</w:t>
            </w:r>
          </w:p>
        </w:tc>
        <w:tc>
          <w:tcPr>
            <w:tcW w:w="2552" w:type="dxa"/>
            <w:hideMark/>
          </w:tcPr>
          <w:p w:rsidR="00CD4661" w:rsidRPr="00487841" w:rsidRDefault="00CD4661" w:rsidP="00BF0B88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Актуализация сведений из личного жизненного опыта.</w:t>
            </w:r>
          </w:p>
          <w:p w:rsidR="00CD4661" w:rsidRPr="00487841" w:rsidRDefault="00CD4661" w:rsidP="000E4281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Умение создавать, применять и преобразовывать знаки и символы для решения учебной и познавательной задачи.</w:t>
            </w:r>
          </w:p>
        </w:tc>
        <w:tc>
          <w:tcPr>
            <w:tcW w:w="1140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§18,19 стр.106-113; §4.1 стр.138</w:t>
            </w:r>
          </w:p>
        </w:tc>
        <w:tc>
          <w:tcPr>
            <w:tcW w:w="5181" w:type="dxa"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CD4661">
              <w:rPr>
                <w:sz w:val="20"/>
                <w:szCs w:val="20"/>
              </w:rPr>
              <w:t>https://resh.edu.ru/subject/lesson/7326/start/274231/</w:t>
            </w:r>
          </w:p>
        </w:tc>
      </w:tr>
      <w:tr w:rsidR="00CD4661" w:rsidRPr="00427877" w:rsidTr="00CD4661">
        <w:trPr>
          <w:trHeight w:val="286"/>
        </w:trPr>
        <w:tc>
          <w:tcPr>
            <w:tcW w:w="623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75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49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115" w:type="dxa"/>
            <w:hideMark/>
          </w:tcPr>
          <w:p w:rsidR="00CD4661" w:rsidRPr="00427877" w:rsidRDefault="00CD4661" w:rsidP="004A53F5">
            <w:pPr>
              <w:jc w:val="both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 xml:space="preserve">Принципы кодирования изображения; понятие о дискретизации изображения.  </w:t>
            </w:r>
            <w:r w:rsidRPr="00427877">
              <w:rPr>
                <w:sz w:val="20"/>
                <w:szCs w:val="20"/>
              </w:rPr>
              <w:lastRenderedPageBreak/>
              <w:t>Растровая и векторная графика.</w:t>
            </w:r>
          </w:p>
        </w:tc>
        <w:tc>
          <w:tcPr>
            <w:tcW w:w="2410" w:type="dxa"/>
            <w:gridSpan w:val="2"/>
            <w:hideMark/>
          </w:tcPr>
          <w:p w:rsidR="00CD4661" w:rsidRPr="00487841" w:rsidRDefault="00CD4661" w:rsidP="00B56BE6">
            <w:pPr>
              <w:pStyle w:val="a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487841">
              <w:rPr>
                <w:bCs/>
                <w:sz w:val="16"/>
                <w:szCs w:val="16"/>
              </w:rPr>
              <w:lastRenderedPageBreak/>
              <w:t>Умен</w:t>
            </w:r>
            <w:r>
              <w:rPr>
                <w:bCs/>
                <w:sz w:val="16"/>
                <w:szCs w:val="16"/>
              </w:rPr>
              <w:t xml:space="preserve">ие использовать термин </w:t>
            </w:r>
            <w:r w:rsidRPr="00487841">
              <w:rPr>
                <w:bCs/>
                <w:sz w:val="16"/>
                <w:szCs w:val="16"/>
              </w:rPr>
              <w:t>кодирование, пространственная дискрети</w:t>
            </w:r>
            <w:r>
              <w:rPr>
                <w:bCs/>
                <w:sz w:val="16"/>
                <w:szCs w:val="16"/>
              </w:rPr>
              <w:t xml:space="preserve">зация, </w:t>
            </w:r>
            <w:r w:rsidRPr="00487841">
              <w:rPr>
                <w:bCs/>
                <w:sz w:val="16"/>
                <w:szCs w:val="16"/>
              </w:rPr>
              <w:t>(математика, физика, русский язык).</w:t>
            </w:r>
          </w:p>
        </w:tc>
        <w:tc>
          <w:tcPr>
            <w:tcW w:w="2552" w:type="dxa"/>
            <w:hideMark/>
          </w:tcPr>
          <w:p w:rsidR="00CD4661" w:rsidRPr="00487841" w:rsidRDefault="00CD4661" w:rsidP="00DA3B4D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Актуализация сведений из личного жизненного опыта.</w:t>
            </w:r>
          </w:p>
          <w:p w:rsidR="00CD4661" w:rsidRPr="00487841" w:rsidRDefault="00CD4661" w:rsidP="00DA3B4D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 xml:space="preserve">Умение создавать, применять и преобразовывать знаки и </w:t>
            </w:r>
            <w:r w:rsidRPr="00487841">
              <w:rPr>
                <w:sz w:val="16"/>
                <w:szCs w:val="16"/>
              </w:rPr>
              <w:lastRenderedPageBreak/>
              <w:t>символы для решения учебной и познавательной задачи.</w:t>
            </w:r>
          </w:p>
        </w:tc>
        <w:tc>
          <w:tcPr>
            <w:tcW w:w="1140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lastRenderedPageBreak/>
              <w:t>§20,21 стр.118-122</w:t>
            </w:r>
          </w:p>
        </w:tc>
        <w:tc>
          <w:tcPr>
            <w:tcW w:w="5181" w:type="dxa"/>
          </w:tcPr>
          <w:p w:rsidR="00CD4661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CD4661">
              <w:rPr>
                <w:sz w:val="20"/>
                <w:szCs w:val="20"/>
              </w:rPr>
              <w:t>https://resh.edu.ru/subject/lesson/7328/start/250645/</w:t>
            </w:r>
          </w:p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CD4661">
              <w:rPr>
                <w:sz w:val="20"/>
                <w:szCs w:val="20"/>
              </w:rPr>
              <w:t>https://resh.edu.ru/subject/lesson/7329/start/251100/</w:t>
            </w:r>
          </w:p>
        </w:tc>
      </w:tr>
      <w:tr w:rsidR="00CD4661" w:rsidRPr="00427877" w:rsidTr="00CD4661">
        <w:trPr>
          <w:trHeight w:val="286"/>
        </w:trPr>
        <w:tc>
          <w:tcPr>
            <w:tcW w:w="623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75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49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115" w:type="dxa"/>
            <w:hideMark/>
          </w:tcPr>
          <w:p w:rsidR="00CD4661" w:rsidRPr="00427877" w:rsidRDefault="00CD4661" w:rsidP="00FF42DC">
            <w:pPr>
              <w:ind w:left="-108" w:firstLine="34"/>
              <w:jc w:val="both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Графические редакторы (растровый) и методы работы с ними. Цветовая гамма. Слои.</w:t>
            </w:r>
            <w:r>
              <w:rPr>
                <w:sz w:val="20"/>
                <w:szCs w:val="20"/>
              </w:rPr>
              <w:t xml:space="preserve"> Пр.11</w:t>
            </w:r>
          </w:p>
        </w:tc>
        <w:tc>
          <w:tcPr>
            <w:tcW w:w="2410" w:type="dxa"/>
            <w:gridSpan w:val="2"/>
            <w:hideMark/>
          </w:tcPr>
          <w:p w:rsidR="00CD4661" w:rsidRPr="00487841" w:rsidRDefault="00CD4661" w:rsidP="000D3679">
            <w:pPr>
              <w:spacing w:before="100" w:beforeAutospacing="1" w:after="100" w:afterAutospacing="1"/>
              <w:jc w:val="both"/>
              <w:rPr>
                <w:b/>
                <w:bCs/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Умение выбора способа представления данных в зависимости от постановленной задачи (изо, русский язык).</w:t>
            </w:r>
          </w:p>
        </w:tc>
        <w:tc>
          <w:tcPr>
            <w:tcW w:w="2552" w:type="dxa"/>
            <w:hideMark/>
          </w:tcPr>
          <w:p w:rsidR="00CD4661" w:rsidRPr="00487841" w:rsidRDefault="00CD4661" w:rsidP="000D3679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Актуализация сведений из личного жизненного опыта. 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140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§22 стр.128</w:t>
            </w:r>
          </w:p>
        </w:tc>
        <w:tc>
          <w:tcPr>
            <w:tcW w:w="5181" w:type="dxa"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D4661" w:rsidRPr="00427877" w:rsidTr="00CD4661">
        <w:trPr>
          <w:trHeight w:val="286"/>
        </w:trPr>
        <w:tc>
          <w:tcPr>
            <w:tcW w:w="623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75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49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115" w:type="dxa"/>
            <w:hideMark/>
          </w:tcPr>
          <w:p w:rsidR="00CD4661" w:rsidRPr="00427877" w:rsidRDefault="00CD4661" w:rsidP="00FF42DC">
            <w:pPr>
              <w:ind w:left="-108" w:firstLine="34"/>
              <w:jc w:val="both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Графические редакторы (растровый) и методы работы с ними. 3</w:t>
            </w:r>
            <w:r w:rsidRPr="00427877">
              <w:rPr>
                <w:sz w:val="20"/>
                <w:szCs w:val="20"/>
                <w:lang w:val="en-US"/>
              </w:rPr>
              <w:t>D</w:t>
            </w:r>
            <w:r w:rsidRPr="00427877">
              <w:rPr>
                <w:sz w:val="20"/>
                <w:szCs w:val="20"/>
              </w:rPr>
              <w:t xml:space="preserve"> </w:t>
            </w:r>
            <w:r w:rsidRPr="00AC1EB0">
              <w:rPr>
                <w:sz w:val="20"/>
                <w:szCs w:val="20"/>
              </w:rPr>
              <w:t>изображения</w:t>
            </w:r>
            <w:r>
              <w:rPr>
                <w:sz w:val="20"/>
                <w:szCs w:val="20"/>
              </w:rPr>
              <w:t>. Пр.12</w:t>
            </w:r>
          </w:p>
        </w:tc>
        <w:tc>
          <w:tcPr>
            <w:tcW w:w="2410" w:type="dxa"/>
            <w:gridSpan w:val="2"/>
            <w:hideMark/>
          </w:tcPr>
          <w:p w:rsidR="00CD4661" w:rsidRPr="00487841" w:rsidRDefault="00CD4661" w:rsidP="00DA3B4D">
            <w:pPr>
              <w:spacing w:before="100" w:beforeAutospacing="1" w:after="100" w:afterAutospacing="1"/>
              <w:jc w:val="both"/>
              <w:rPr>
                <w:b/>
                <w:bCs/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Умение выбора способа представления данных в зависимости от постановленной задачи (изо, русский язык).</w:t>
            </w:r>
          </w:p>
        </w:tc>
        <w:tc>
          <w:tcPr>
            <w:tcW w:w="2552" w:type="dxa"/>
            <w:hideMark/>
          </w:tcPr>
          <w:p w:rsidR="00CD4661" w:rsidRPr="00487841" w:rsidRDefault="00CD4661" w:rsidP="00DA3B4D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Актуализация сведений из личного жизненного опыта. 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140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§22 стр.128</w:t>
            </w:r>
          </w:p>
        </w:tc>
        <w:tc>
          <w:tcPr>
            <w:tcW w:w="5181" w:type="dxa"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D4661" w:rsidRPr="00427877" w:rsidTr="00CD4661">
        <w:trPr>
          <w:trHeight w:val="286"/>
        </w:trPr>
        <w:tc>
          <w:tcPr>
            <w:tcW w:w="623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75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49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26</w:t>
            </w:r>
          </w:p>
        </w:tc>
        <w:tc>
          <w:tcPr>
            <w:tcW w:w="3115" w:type="dxa"/>
            <w:hideMark/>
          </w:tcPr>
          <w:p w:rsidR="00CD4661" w:rsidRPr="00427877" w:rsidRDefault="00CD4661" w:rsidP="00FF42DC">
            <w:pPr>
              <w:ind w:left="-108" w:firstLine="34"/>
              <w:jc w:val="both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 xml:space="preserve">Графические редакторы (векторный) и методы работы с ними. Чертеж. </w:t>
            </w:r>
            <w:r>
              <w:rPr>
                <w:sz w:val="20"/>
                <w:szCs w:val="20"/>
              </w:rPr>
              <w:t>Пр.13</w:t>
            </w:r>
          </w:p>
        </w:tc>
        <w:tc>
          <w:tcPr>
            <w:tcW w:w="2410" w:type="dxa"/>
            <w:gridSpan w:val="2"/>
            <w:hideMark/>
          </w:tcPr>
          <w:p w:rsidR="00CD4661" w:rsidRPr="00487841" w:rsidRDefault="00CD4661" w:rsidP="00DA3B4D">
            <w:pPr>
              <w:spacing w:before="100" w:beforeAutospacing="1" w:after="100" w:afterAutospacing="1"/>
              <w:jc w:val="both"/>
              <w:rPr>
                <w:b/>
                <w:bCs/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Умение выбора способа представления данных в зависимости от постановленной задачи (изо, русский язык).</w:t>
            </w:r>
          </w:p>
        </w:tc>
        <w:tc>
          <w:tcPr>
            <w:tcW w:w="2552" w:type="dxa"/>
            <w:hideMark/>
          </w:tcPr>
          <w:p w:rsidR="00CD4661" w:rsidRPr="00487841" w:rsidRDefault="00CD4661" w:rsidP="00DA3B4D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Актуализация сведений из личного жизненного опыта. 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140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§23 стр.132</w:t>
            </w:r>
          </w:p>
        </w:tc>
        <w:tc>
          <w:tcPr>
            <w:tcW w:w="5181" w:type="dxa"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D4661" w:rsidRPr="00427877" w:rsidTr="00CD4661">
        <w:trPr>
          <w:trHeight w:val="286"/>
        </w:trPr>
        <w:tc>
          <w:tcPr>
            <w:tcW w:w="623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75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49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27</w:t>
            </w:r>
          </w:p>
        </w:tc>
        <w:tc>
          <w:tcPr>
            <w:tcW w:w="3115" w:type="dxa"/>
            <w:hideMark/>
          </w:tcPr>
          <w:p w:rsidR="00CD4661" w:rsidRPr="00AC1EB0" w:rsidRDefault="00CD4661" w:rsidP="00FF42DC">
            <w:pPr>
              <w:ind w:left="-108" w:firstLine="34"/>
              <w:jc w:val="both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 xml:space="preserve">Графические редакторы (векторный) и методы работы с ними. </w:t>
            </w:r>
            <w:r w:rsidRPr="00427877">
              <w:rPr>
                <w:sz w:val="20"/>
                <w:szCs w:val="20"/>
                <w:lang w:val="en-US"/>
              </w:rPr>
              <w:t>3D модели.</w:t>
            </w:r>
            <w:r>
              <w:rPr>
                <w:sz w:val="20"/>
                <w:szCs w:val="20"/>
              </w:rPr>
              <w:t xml:space="preserve"> Пр.14</w:t>
            </w:r>
          </w:p>
        </w:tc>
        <w:tc>
          <w:tcPr>
            <w:tcW w:w="2410" w:type="dxa"/>
            <w:gridSpan w:val="2"/>
            <w:hideMark/>
          </w:tcPr>
          <w:p w:rsidR="00CD4661" w:rsidRPr="00487841" w:rsidRDefault="00CD4661" w:rsidP="00DA3B4D">
            <w:pPr>
              <w:spacing w:before="100" w:beforeAutospacing="1" w:after="100" w:afterAutospacing="1"/>
              <w:jc w:val="both"/>
              <w:rPr>
                <w:b/>
                <w:bCs/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Умение выбора способа представления данных в зависимости от постановленной задачи (изо, русский язык).</w:t>
            </w:r>
          </w:p>
        </w:tc>
        <w:tc>
          <w:tcPr>
            <w:tcW w:w="2552" w:type="dxa"/>
            <w:hideMark/>
          </w:tcPr>
          <w:p w:rsidR="00CD4661" w:rsidRPr="00487841" w:rsidRDefault="00CD4661" w:rsidP="00DA3B4D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Актуализация сведений из личного жизненного опыта. 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140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Система основных понятий г.4</w:t>
            </w:r>
          </w:p>
        </w:tc>
        <w:tc>
          <w:tcPr>
            <w:tcW w:w="5181" w:type="dxa"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D4661" w:rsidRPr="00427877" w:rsidTr="00CD4661">
        <w:trPr>
          <w:trHeight w:val="286"/>
        </w:trPr>
        <w:tc>
          <w:tcPr>
            <w:tcW w:w="623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75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49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28</w:t>
            </w:r>
          </w:p>
        </w:tc>
        <w:tc>
          <w:tcPr>
            <w:tcW w:w="3115" w:type="dxa"/>
            <w:hideMark/>
          </w:tcPr>
          <w:p w:rsidR="00CD4661" w:rsidRPr="00427877" w:rsidRDefault="00CD4661" w:rsidP="00567E15">
            <w:pPr>
              <w:ind w:left="-108" w:firstLine="34"/>
              <w:jc w:val="both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Контрольная работа №</w:t>
            </w:r>
            <w:r>
              <w:rPr>
                <w:sz w:val="20"/>
                <w:szCs w:val="20"/>
              </w:rPr>
              <w:t>4 «Графическая информация и компьютер». Пр.14</w:t>
            </w:r>
          </w:p>
        </w:tc>
        <w:tc>
          <w:tcPr>
            <w:tcW w:w="2410" w:type="dxa"/>
            <w:gridSpan w:val="2"/>
            <w:hideMark/>
          </w:tcPr>
          <w:p w:rsidR="00CD4661" w:rsidRPr="00114BDF" w:rsidRDefault="00CD4661" w:rsidP="00DA3B4D">
            <w:pPr>
              <w:pStyle w:val="a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114BDF">
              <w:rPr>
                <w:sz w:val="16"/>
                <w:szCs w:val="16"/>
              </w:rPr>
              <w:t>Умение использовать прикладные компьютерные программы (русский язык)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552" w:type="dxa"/>
            <w:hideMark/>
          </w:tcPr>
          <w:p w:rsidR="00CD4661" w:rsidRPr="00114BDF" w:rsidRDefault="00CD4661" w:rsidP="00DA3B4D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114BDF">
              <w:rPr>
                <w:sz w:val="16"/>
                <w:szCs w:val="16"/>
              </w:rPr>
              <w:t>Актуализация сведений.</w:t>
            </w:r>
          </w:p>
          <w:p w:rsidR="00CD4661" w:rsidRPr="00114BDF" w:rsidRDefault="00CD4661" w:rsidP="00DA3B4D">
            <w:pPr>
              <w:ind w:left="31"/>
              <w:jc w:val="both"/>
              <w:rPr>
                <w:b/>
                <w:bCs/>
                <w:sz w:val="16"/>
                <w:szCs w:val="16"/>
              </w:rPr>
            </w:pPr>
            <w:r w:rsidRPr="00114BDF">
              <w:rPr>
                <w:sz w:val="16"/>
                <w:szCs w:val="16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140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181" w:type="dxa"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D4661" w:rsidRPr="00427877" w:rsidTr="00CD4661">
        <w:trPr>
          <w:trHeight w:val="286"/>
        </w:trPr>
        <w:tc>
          <w:tcPr>
            <w:tcW w:w="11064" w:type="dxa"/>
            <w:gridSpan w:val="8"/>
            <w:hideMark/>
          </w:tcPr>
          <w:p w:rsidR="00CD4661" w:rsidRPr="00427877" w:rsidRDefault="00CD4661" w:rsidP="00427877">
            <w:pPr>
              <w:pStyle w:val="2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427877">
              <w:rPr>
                <w:b/>
                <w:bCs/>
                <w:sz w:val="20"/>
                <w:szCs w:val="20"/>
              </w:rPr>
              <w:t>.Мультимедиа и компьютерные презентации</w:t>
            </w:r>
          </w:p>
        </w:tc>
        <w:tc>
          <w:tcPr>
            <w:tcW w:w="5181" w:type="dxa"/>
          </w:tcPr>
          <w:p w:rsidR="00CD4661" w:rsidRDefault="00CD4661" w:rsidP="00427877">
            <w:pPr>
              <w:pStyle w:val="2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CD4661" w:rsidRPr="00427877" w:rsidTr="00CD4661">
        <w:trPr>
          <w:trHeight w:val="286"/>
        </w:trPr>
        <w:tc>
          <w:tcPr>
            <w:tcW w:w="623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75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49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29</w:t>
            </w:r>
          </w:p>
        </w:tc>
        <w:tc>
          <w:tcPr>
            <w:tcW w:w="3115" w:type="dxa"/>
            <w:hideMark/>
          </w:tcPr>
          <w:p w:rsidR="00CD4661" w:rsidRPr="00427877" w:rsidRDefault="00CD4661" w:rsidP="00427877">
            <w:pPr>
              <w:tabs>
                <w:tab w:val="left" w:pos="954"/>
              </w:tabs>
              <w:ind w:left="-108" w:firstLine="34"/>
              <w:jc w:val="both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Что такое мультимедиа; области применения.</w:t>
            </w:r>
            <w:r w:rsidRPr="00B61CE1">
              <w:t xml:space="preserve"> </w:t>
            </w:r>
            <w:r w:rsidRPr="00427877">
              <w:rPr>
                <w:sz w:val="20"/>
                <w:szCs w:val="20"/>
              </w:rPr>
              <w:t>Технические средства мультимедиа.</w:t>
            </w:r>
          </w:p>
        </w:tc>
        <w:tc>
          <w:tcPr>
            <w:tcW w:w="2410" w:type="dxa"/>
            <w:gridSpan w:val="2"/>
            <w:hideMark/>
          </w:tcPr>
          <w:p w:rsidR="00CD4661" w:rsidRPr="00487841" w:rsidRDefault="00CD4661" w:rsidP="00DA3B4D">
            <w:pPr>
              <w:pStyle w:val="a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487841">
              <w:rPr>
                <w:bCs/>
                <w:sz w:val="16"/>
                <w:szCs w:val="16"/>
              </w:rPr>
              <w:t>Умен</w:t>
            </w:r>
            <w:r>
              <w:rPr>
                <w:bCs/>
                <w:sz w:val="16"/>
                <w:szCs w:val="16"/>
              </w:rPr>
              <w:t>ие использовать термин мультимедиа, технические средства (</w:t>
            </w:r>
            <w:r w:rsidRPr="00487841">
              <w:rPr>
                <w:bCs/>
                <w:sz w:val="16"/>
                <w:szCs w:val="16"/>
              </w:rPr>
              <w:t>русский язык).</w:t>
            </w:r>
          </w:p>
        </w:tc>
        <w:tc>
          <w:tcPr>
            <w:tcW w:w="2552" w:type="dxa"/>
            <w:hideMark/>
          </w:tcPr>
          <w:p w:rsidR="00CD4661" w:rsidRPr="00487841" w:rsidRDefault="00CD4661" w:rsidP="00DA3B4D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Актуализация сведений из личного жизненного опыта.</w:t>
            </w:r>
          </w:p>
          <w:p w:rsidR="00CD4661" w:rsidRPr="00487841" w:rsidRDefault="00CD4661" w:rsidP="00DA3B4D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Умение создавать, применять и преобразовывать знаки и символы для решения учебной и познавательной задачи.</w:t>
            </w:r>
          </w:p>
        </w:tc>
        <w:tc>
          <w:tcPr>
            <w:tcW w:w="1140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24, 26 стр.146,151</w:t>
            </w:r>
          </w:p>
        </w:tc>
        <w:tc>
          <w:tcPr>
            <w:tcW w:w="5181" w:type="dxa"/>
          </w:tcPr>
          <w:p w:rsidR="00CD4661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CD4661">
              <w:rPr>
                <w:sz w:val="20"/>
                <w:szCs w:val="20"/>
              </w:rPr>
              <w:t>https://resh.edu.ru/subject/lesson/7321/start/250890/</w:t>
            </w:r>
          </w:p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D4661" w:rsidRPr="00427877" w:rsidTr="00CD4661">
        <w:trPr>
          <w:trHeight w:val="286"/>
        </w:trPr>
        <w:tc>
          <w:tcPr>
            <w:tcW w:w="623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75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49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30</w:t>
            </w:r>
          </w:p>
        </w:tc>
        <w:tc>
          <w:tcPr>
            <w:tcW w:w="3115" w:type="dxa"/>
            <w:hideMark/>
          </w:tcPr>
          <w:p w:rsidR="00CD4661" w:rsidRPr="00427877" w:rsidRDefault="00CD4661" w:rsidP="00FF42DC">
            <w:pPr>
              <w:ind w:left="-108" w:firstLine="34"/>
              <w:jc w:val="both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Компьютерные презентации.</w:t>
            </w:r>
            <w:r>
              <w:rPr>
                <w:sz w:val="20"/>
                <w:szCs w:val="20"/>
              </w:rPr>
              <w:t xml:space="preserve"> Пр.15</w:t>
            </w:r>
          </w:p>
        </w:tc>
        <w:tc>
          <w:tcPr>
            <w:tcW w:w="2410" w:type="dxa"/>
            <w:gridSpan w:val="2"/>
            <w:hideMark/>
          </w:tcPr>
          <w:p w:rsidR="00CD4661" w:rsidRPr="00E965B6" w:rsidRDefault="00CD4661" w:rsidP="007118DD">
            <w:pPr>
              <w:spacing w:before="100" w:beforeAutospacing="1" w:after="100" w:afterAutospacing="1"/>
              <w:jc w:val="both"/>
              <w:rPr>
                <w:b/>
                <w:bCs/>
                <w:sz w:val="16"/>
                <w:szCs w:val="16"/>
              </w:rPr>
            </w:pPr>
            <w:r w:rsidRPr="00E965B6">
              <w:rPr>
                <w:sz w:val="16"/>
                <w:szCs w:val="16"/>
              </w:rPr>
              <w:t>Умение выбора способа представления данных в зависимости от постановленной задачи</w:t>
            </w:r>
            <w:r>
              <w:rPr>
                <w:sz w:val="16"/>
                <w:szCs w:val="16"/>
              </w:rPr>
              <w:t xml:space="preserve"> (русский язык</w:t>
            </w:r>
            <w:r w:rsidRPr="00E965B6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552" w:type="dxa"/>
            <w:hideMark/>
          </w:tcPr>
          <w:p w:rsidR="00CD4661" w:rsidRPr="00E965B6" w:rsidRDefault="00CD4661" w:rsidP="007118DD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E965B6">
              <w:rPr>
                <w:sz w:val="16"/>
                <w:szCs w:val="16"/>
              </w:rPr>
              <w:t>Актуализация сведений из личного жизненного опыта. 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140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27 стр.153</w:t>
            </w:r>
          </w:p>
        </w:tc>
        <w:tc>
          <w:tcPr>
            <w:tcW w:w="5181" w:type="dxa"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CD4661">
              <w:rPr>
                <w:sz w:val="20"/>
                <w:szCs w:val="20"/>
              </w:rPr>
              <w:t>https://www.youtube.com/watch?v=HdYCBBxIXtA&amp;list=PLvtJKssE5Nri_Ha3mVxf-KRC1ZcAhURUI&amp;index=30</w:t>
            </w:r>
          </w:p>
        </w:tc>
      </w:tr>
      <w:tr w:rsidR="00CD4661" w:rsidRPr="00427877" w:rsidTr="00CD4661">
        <w:trPr>
          <w:trHeight w:val="286"/>
        </w:trPr>
        <w:tc>
          <w:tcPr>
            <w:tcW w:w="623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75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49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31</w:t>
            </w:r>
          </w:p>
        </w:tc>
        <w:tc>
          <w:tcPr>
            <w:tcW w:w="3115" w:type="dxa"/>
            <w:hideMark/>
          </w:tcPr>
          <w:p w:rsidR="00CD4661" w:rsidRPr="00427877" w:rsidRDefault="00CD4661" w:rsidP="00FF42DC">
            <w:pPr>
              <w:ind w:left="-108" w:firstLine="34"/>
              <w:jc w:val="both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Представление звука в памяти компьютера; понятие о дискретизации звука.</w:t>
            </w:r>
            <w:r>
              <w:rPr>
                <w:sz w:val="20"/>
                <w:szCs w:val="20"/>
              </w:rPr>
              <w:t xml:space="preserve"> Пр.16</w:t>
            </w:r>
          </w:p>
        </w:tc>
        <w:tc>
          <w:tcPr>
            <w:tcW w:w="2410" w:type="dxa"/>
            <w:gridSpan w:val="2"/>
            <w:hideMark/>
          </w:tcPr>
          <w:p w:rsidR="00CD4661" w:rsidRPr="00E965B6" w:rsidRDefault="00CD4661" w:rsidP="00C51574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E965B6">
              <w:rPr>
                <w:sz w:val="16"/>
                <w:szCs w:val="16"/>
              </w:rPr>
              <w:t>Умение использовать термин «звуковое кодирование» (математика, физика, русский язык).</w:t>
            </w:r>
          </w:p>
        </w:tc>
        <w:tc>
          <w:tcPr>
            <w:tcW w:w="2552" w:type="dxa"/>
            <w:hideMark/>
          </w:tcPr>
          <w:p w:rsidR="00CD4661" w:rsidRPr="00E965B6" w:rsidRDefault="00CD4661" w:rsidP="000D3679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E965B6">
              <w:rPr>
                <w:sz w:val="16"/>
                <w:szCs w:val="16"/>
              </w:rPr>
              <w:t xml:space="preserve">Формирование коммуникативной компетентности в процессе учебной деятельности.Умение создавать, применять и преобразовывать знаки и символы для решения учебной и </w:t>
            </w:r>
            <w:r w:rsidRPr="00E965B6">
              <w:rPr>
                <w:sz w:val="16"/>
                <w:szCs w:val="16"/>
              </w:rPr>
              <w:lastRenderedPageBreak/>
              <w:t>познавательной задачи.</w:t>
            </w:r>
          </w:p>
        </w:tc>
        <w:tc>
          <w:tcPr>
            <w:tcW w:w="1140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lastRenderedPageBreak/>
              <w:t>§</w:t>
            </w:r>
            <w:r>
              <w:rPr>
                <w:sz w:val="20"/>
                <w:szCs w:val="20"/>
              </w:rPr>
              <w:t>25,5.1, 5.2 стр.148, 159-163</w:t>
            </w:r>
          </w:p>
        </w:tc>
        <w:tc>
          <w:tcPr>
            <w:tcW w:w="5181" w:type="dxa"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CD4661">
              <w:rPr>
                <w:sz w:val="20"/>
                <w:szCs w:val="20"/>
              </w:rPr>
              <w:t>https://www.youtube.com/watch?v=dvdLe7XOmTU&amp;list=PLHYZenZg0FRkkYV1vCMy8CMEKU8UVPDDz&amp;index=59</w:t>
            </w:r>
          </w:p>
        </w:tc>
      </w:tr>
      <w:tr w:rsidR="00CD4661" w:rsidRPr="00427877" w:rsidTr="00CD4661">
        <w:trPr>
          <w:trHeight w:val="286"/>
        </w:trPr>
        <w:tc>
          <w:tcPr>
            <w:tcW w:w="623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75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49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32</w:t>
            </w:r>
          </w:p>
        </w:tc>
        <w:tc>
          <w:tcPr>
            <w:tcW w:w="3115" w:type="dxa"/>
            <w:hideMark/>
          </w:tcPr>
          <w:p w:rsidR="00CD4661" w:rsidRPr="008A21E8" w:rsidRDefault="00CD4661" w:rsidP="00FF42DC">
            <w:pPr>
              <w:ind w:left="-108" w:firstLine="34"/>
              <w:jc w:val="both"/>
              <w:rPr>
                <w:sz w:val="20"/>
                <w:szCs w:val="20"/>
              </w:rPr>
            </w:pPr>
            <w:r w:rsidRPr="008A21E8">
              <w:rPr>
                <w:color w:val="000000"/>
                <w:sz w:val="20"/>
                <w:szCs w:val="20"/>
              </w:rPr>
              <w:t>Обработка видеофайлов с помощью компьютера.</w:t>
            </w:r>
            <w:r>
              <w:rPr>
                <w:color w:val="000000"/>
                <w:sz w:val="20"/>
                <w:szCs w:val="20"/>
              </w:rPr>
              <w:t xml:space="preserve"> Пр.17</w:t>
            </w:r>
          </w:p>
        </w:tc>
        <w:tc>
          <w:tcPr>
            <w:tcW w:w="2410" w:type="dxa"/>
            <w:gridSpan w:val="2"/>
            <w:hideMark/>
          </w:tcPr>
          <w:p w:rsidR="00CD4661" w:rsidRPr="00E965B6" w:rsidRDefault="00CD4661" w:rsidP="00AE09DB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E965B6">
              <w:rPr>
                <w:sz w:val="16"/>
                <w:szCs w:val="16"/>
              </w:rPr>
              <w:t>Умение использовать прикладные компьютерные программы (русский язык).</w:t>
            </w:r>
          </w:p>
        </w:tc>
        <w:tc>
          <w:tcPr>
            <w:tcW w:w="2552" w:type="dxa"/>
            <w:hideMark/>
          </w:tcPr>
          <w:p w:rsidR="00CD4661" w:rsidRPr="00E965B6" w:rsidRDefault="00CD4661" w:rsidP="00E43337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E965B6">
              <w:rPr>
                <w:sz w:val="16"/>
                <w:szCs w:val="16"/>
              </w:rPr>
              <w:t>Актуализация сведений из личного жизненного опыта. Развивать мотивы и интересы своей познавательной деятельности.</w:t>
            </w:r>
          </w:p>
        </w:tc>
        <w:tc>
          <w:tcPr>
            <w:tcW w:w="1140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основных понятий г.6</w:t>
            </w:r>
          </w:p>
        </w:tc>
        <w:tc>
          <w:tcPr>
            <w:tcW w:w="5181" w:type="dxa"/>
          </w:tcPr>
          <w:p w:rsidR="00CD4661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D4661" w:rsidRPr="00427877" w:rsidTr="00CD4661">
        <w:trPr>
          <w:trHeight w:val="286"/>
        </w:trPr>
        <w:tc>
          <w:tcPr>
            <w:tcW w:w="623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75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49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33</w:t>
            </w:r>
          </w:p>
        </w:tc>
        <w:tc>
          <w:tcPr>
            <w:tcW w:w="3115" w:type="dxa"/>
            <w:hideMark/>
          </w:tcPr>
          <w:p w:rsidR="00CD4661" w:rsidRPr="00427877" w:rsidRDefault="00CD4661" w:rsidP="00714711">
            <w:pPr>
              <w:ind w:left="-108"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№5 «Мультимедиа и компьютерные презентации».Защита творческих работ.</w:t>
            </w:r>
          </w:p>
        </w:tc>
        <w:tc>
          <w:tcPr>
            <w:tcW w:w="2410" w:type="dxa"/>
            <w:gridSpan w:val="2"/>
            <w:hideMark/>
          </w:tcPr>
          <w:p w:rsidR="00CD4661" w:rsidRPr="00114BDF" w:rsidRDefault="00CD4661" w:rsidP="00DA3B4D">
            <w:pPr>
              <w:pStyle w:val="a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114BDF">
              <w:rPr>
                <w:sz w:val="16"/>
                <w:szCs w:val="16"/>
              </w:rPr>
              <w:t>Умение использовать прикладные компьютерные программы (русский язык)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552" w:type="dxa"/>
            <w:hideMark/>
          </w:tcPr>
          <w:p w:rsidR="00CD4661" w:rsidRPr="00114BDF" w:rsidRDefault="00CD4661" w:rsidP="00DA3B4D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114BDF">
              <w:rPr>
                <w:sz w:val="16"/>
                <w:szCs w:val="16"/>
              </w:rPr>
              <w:t>Актуализация сведений.</w:t>
            </w:r>
          </w:p>
          <w:p w:rsidR="00CD4661" w:rsidRPr="00114BDF" w:rsidRDefault="00CD4661" w:rsidP="00DA3B4D">
            <w:pPr>
              <w:ind w:left="31"/>
              <w:jc w:val="both"/>
              <w:rPr>
                <w:b/>
                <w:bCs/>
                <w:sz w:val="16"/>
                <w:szCs w:val="16"/>
              </w:rPr>
            </w:pPr>
            <w:r w:rsidRPr="00114BDF">
              <w:rPr>
                <w:sz w:val="16"/>
                <w:szCs w:val="16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140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181" w:type="dxa"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D4661" w:rsidRPr="00427877" w:rsidTr="00CD4661">
        <w:trPr>
          <w:trHeight w:val="286"/>
        </w:trPr>
        <w:tc>
          <w:tcPr>
            <w:tcW w:w="623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75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49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34</w:t>
            </w:r>
          </w:p>
        </w:tc>
        <w:tc>
          <w:tcPr>
            <w:tcW w:w="3115" w:type="dxa"/>
            <w:hideMark/>
          </w:tcPr>
          <w:p w:rsidR="00CD4661" w:rsidRPr="00427877" w:rsidRDefault="00CD4661" w:rsidP="00FF42DC">
            <w:pPr>
              <w:ind w:left="-108"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Выравнивание: игра «Предмет информатики в жизни людей».</w:t>
            </w:r>
          </w:p>
        </w:tc>
        <w:tc>
          <w:tcPr>
            <w:tcW w:w="2410" w:type="dxa"/>
            <w:gridSpan w:val="2"/>
            <w:hideMark/>
          </w:tcPr>
          <w:p w:rsidR="00CD4661" w:rsidRPr="00E965B6" w:rsidRDefault="00CD4661" w:rsidP="00AE09DB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E965B6">
              <w:rPr>
                <w:sz w:val="16"/>
                <w:szCs w:val="16"/>
              </w:rPr>
              <w:t>Умение выбора способа представления данных в зависимости от постановленной задачи (русский язык).</w:t>
            </w:r>
          </w:p>
        </w:tc>
        <w:tc>
          <w:tcPr>
            <w:tcW w:w="2552" w:type="dxa"/>
            <w:hideMark/>
          </w:tcPr>
          <w:p w:rsidR="00CD4661" w:rsidRPr="00E965B6" w:rsidRDefault="00CD4661" w:rsidP="00E965B6">
            <w:pPr>
              <w:spacing w:before="100" w:beforeAutospacing="1" w:after="100" w:afterAutospacing="1"/>
              <w:jc w:val="both"/>
              <w:rPr>
                <w:b/>
                <w:bCs/>
                <w:sz w:val="16"/>
                <w:szCs w:val="16"/>
              </w:rPr>
            </w:pPr>
            <w:r w:rsidRPr="00E965B6">
              <w:rPr>
                <w:sz w:val="16"/>
                <w:szCs w:val="16"/>
              </w:rPr>
              <w:t>Формирование и развитие компетентности в творческой деятельности и в области использования информационно-коммуникационных технологий. Умение осознанно использовать речевые средства в коммуникации; владение устной речью.</w:t>
            </w:r>
          </w:p>
        </w:tc>
        <w:tc>
          <w:tcPr>
            <w:tcW w:w="1140" w:type="dxa"/>
            <w:hideMark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181" w:type="dxa"/>
          </w:tcPr>
          <w:p w:rsidR="00CD4661" w:rsidRPr="00427877" w:rsidRDefault="00CD4661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1A7430" w:rsidRDefault="001A7430" w:rsidP="00487854">
      <w:pPr>
        <w:pStyle w:val="ab"/>
        <w:spacing w:before="0" w:beforeAutospacing="0" w:after="0" w:afterAutospacing="0"/>
      </w:pPr>
    </w:p>
    <w:p w:rsidR="00E07341" w:rsidRDefault="00E07341">
      <w:pPr>
        <w:tabs>
          <w:tab w:val="left" w:pos="3700"/>
        </w:tabs>
        <w:sectPr w:rsidR="00E07341" w:rsidSect="00EA3D37">
          <w:pgSz w:w="16838" w:h="11906" w:orient="landscape"/>
          <w:pgMar w:top="849" w:right="1134" w:bottom="709" w:left="1134" w:header="708" w:footer="708" w:gutter="0"/>
          <w:cols w:space="708"/>
          <w:docGrid w:linePitch="360"/>
        </w:sectPr>
      </w:pPr>
    </w:p>
    <w:p w:rsidR="00CE3B89" w:rsidRDefault="00CE3B89" w:rsidP="00E07341">
      <w:pPr>
        <w:tabs>
          <w:tab w:val="left" w:pos="3700"/>
        </w:tabs>
        <w:jc w:val="right"/>
      </w:pPr>
      <w:r>
        <w:lastRenderedPageBreak/>
        <w:t>Приложение 1</w:t>
      </w:r>
    </w:p>
    <w:p w:rsidR="00CE3B89" w:rsidRDefault="00CE3B89" w:rsidP="00CE3B89">
      <w:pPr>
        <w:pStyle w:val="a7"/>
        <w:rPr>
          <w:b/>
        </w:rPr>
      </w:pPr>
      <w:r>
        <w:rPr>
          <w:b/>
        </w:rPr>
        <w:t>Рабочая программа по информатике 7 класс</w:t>
      </w:r>
    </w:p>
    <w:p w:rsidR="00CE3B89" w:rsidRDefault="00CE3B89" w:rsidP="00CE3B89">
      <w:pPr>
        <w:ind w:firstLine="567"/>
        <w:jc w:val="both"/>
      </w:pPr>
      <w:r w:rsidRPr="005E401B">
        <w:t xml:space="preserve">Рабочая программа учебного курса </w:t>
      </w:r>
      <w:r w:rsidRPr="00813564">
        <w:t xml:space="preserve">по информатике для </w:t>
      </w:r>
      <w:r>
        <w:t>7 класса</w:t>
      </w:r>
      <w:r w:rsidRPr="00813564">
        <w:t xml:space="preserve"> </w:t>
      </w:r>
      <w:r w:rsidRPr="005E401B">
        <w:t xml:space="preserve">разработана на основе ФГОС второго поколения, примерной программы основного общего образования по </w:t>
      </w:r>
      <w:r>
        <w:t>информатике</w:t>
      </w:r>
      <w:r w:rsidRPr="005E401B">
        <w:t xml:space="preserve"> (базовый уровень) и авт</w:t>
      </w:r>
      <w:r>
        <w:t>орской программы И.Г. Семакина, М.С. Цветковой</w:t>
      </w:r>
      <w:r w:rsidRPr="005E401B">
        <w:t xml:space="preserve"> (</w:t>
      </w:r>
      <w:r>
        <w:t>ФГОС программа для основной школы 7-9 классы И.Г. Семакин, М.С.Цветкова Москва БИНОМ. Лаборатория знаний 2012</w:t>
      </w:r>
      <w:r w:rsidRPr="005E401B">
        <w:t xml:space="preserve">). </w:t>
      </w:r>
    </w:p>
    <w:p w:rsidR="00C87501" w:rsidRDefault="00C87501" w:rsidP="00C87501">
      <w:pPr>
        <w:jc w:val="both"/>
      </w:pPr>
      <w:r w:rsidRPr="00ED48F0">
        <w:t xml:space="preserve">Данная рабочая программа предусматривает изучение тем образовательного стандарта, распределяет учебные часы по разделам курса и предполагает последовательность изучения разделов и тем учебного курса «Информатика и ИКТ» с учетом межпредметных и внутрипредметных связей, логики учебного процесса, возрастных особенностей учащихся, определяет количество практических работ, необходимых для формирования информационно-коммуникационной компетентности учащихся. </w:t>
      </w:r>
    </w:p>
    <w:p w:rsidR="00CE3B89" w:rsidRDefault="00CE3B89" w:rsidP="00CE3B89">
      <w:pPr>
        <w:jc w:val="both"/>
      </w:pPr>
      <w:r w:rsidRPr="005E401B">
        <w:t>Программа рассчит</w:t>
      </w:r>
      <w:r>
        <w:t>ана на 34 часа (1 час в неделю</w:t>
      </w:r>
      <w:r w:rsidRPr="005E401B">
        <w:t>), в том числ</w:t>
      </w:r>
      <w:r>
        <w:t>е:</w:t>
      </w:r>
    </w:p>
    <w:p w:rsidR="00CE3B89" w:rsidRDefault="00CE3B89" w:rsidP="00E07341">
      <w:pPr>
        <w:tabs>
          <w:tab w:val="left" w:pos="3700"/>
        </w:tabs>
        <w:jc w:val="right"/>
      </w:pPr>
    </w:p>
    <w:p w:rsidR="00CE3B89" w:rsidRDefault="00CE3B89">
      <w:r>
        <w:br w:type="page"/>
      </w:r>
    </w:p>
    <w:p w:rsidR="00316515" w:rsidRDefault="00E07341" w:rsidP="00E07341">
      <w:pPr>
        <w:tabs>
          <w:tab w:val="left" w:pos="3700"/>
        </w:tabs>
        <w:jc w:val="right"/>
      </w:pPr>
      <w:r>
        <w:lastRenderedPageBreak/>
        <w:t>Приложение_2</w:t>
      </w:r>
    </w:p>
    <w:p w:rsidR="00C87501" w:rsidRDefault="00C87501" w:rsidP="00C87501">
      <w:pPr>
        <w:pStyle w:val="ab"/>
        <w:spacing w:before="0" w:beforeAutospacing="0" w:after="0" w:afterAutospacing="0"/>
        <w:jc w:val="center"/>
      </w:pPr>
      <w:r>
        <w:t>Оценочные средства</w:t>
      </w:r>
    </w:p>
    <w:p w:rsidR="00C87501" w:rsidRDefault="00C87501" w:rsidP="00C87501">
      <w:pPr>
        <w:pStyle w:val="ab"/>
        <w:spacing w:before="0" w:beforeAutospacing="0" w:after="0" w:afterAutospacing="0"/>
        <w:jc w:val="center"/>
        <w:rPr>
          <w:b/>
        </w:rPr>
      </w:pPr>
      <w:r w:rsidRPr="00B60BAF">
        <w:rPr>
          <w:b/>
        </w:rPr>
        <w:t>Контрольная работа за 1 полугодие</w:t>
      </w:r>
    </w:p>
    <w:p w:rsidR="00C87501" w:rsidRDefault="00C87501" w:rsidP="00C87501">
      <w:pPr>
        <w:shd w:val="clear" w:color="auto" w:fill="FFFFFF"/>
        <w:spacing w:before="100" w:beforeAutospacing="1" w:after="100" w:afterAutospacing="1"/>
        <w:contextualSpacing/>
      </w:pPr>
      <w:r w:rsidRPr="00E7453F">
        <w:t>Цель работы: оцен</w:t>
      </w:r>
      <w:r>
        <w:t>ка уровня достижения учащимися 7</w:t>
      </w:r>
      <w:r w:rsidRPr="00E7453F">
        <w:t xml:space="preserve"> класса результатов обучения </w:t>
      </w:r>
      <w:r>
        <w:t>информатики за 1 полугодие.</w:t>
      </w:r>
    </w:p>
    <w:p w:rsidR="00C87501" w:rsidRPr="00E7453F" w:rsidRDefault="00C87501" w:rsidP="00C87501">
      <w:pPr>
        <w:numPr>
          <w:ilvl w:val="0"/>
          <w:numId w:val="69"/>
        </w:numPr>
        <w:shd w:val="clear" w:color="auto" w:fill="FFFFFF"/>
        <w:spacing w:before="100" w:beforeAutospacing="1" w:after="100" w:afterAutospacing="1"/>
        <w:ind w:left="426"/>
        <w:contextualSpacing/>
      </w:pPr>
      <w:r w:rsidRPr="00E7453F">
        <w:t>Система оценивания отдельных заданий и работы в целом</w:t>
      </w:r>
    </w:p>
    <w:tbl>
      <w:tblPr>
        <w:tblStyle w:val="a6"/>
        <w:tblW w:w="0" w:type="auto"/>
        <w:tblInd w:w="250" w:type="dxa"/>
        <w:tblLook w:val="04A0"/>
      </w:tblPr>
      <w:tblGrid>
        <w:gridCol w:w="1441"/>
        <w:gridCol w:w="2268"/>
        <w:gridCol w:w="4645"/>
      </w:tblGrid>
      <w:tr w:rsidR="00C87501" w:rsidRPr="00E7453F" w:rsidTr="00C87501">
        <w:trPr>
          <w:trHeight w:val="291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7501" w:rsidRPr="00E7453F" w:rsidRDefault="00C87501" w:rsidP="00C87501">
            <w:pPr>
              <w:spacing w:before="100" w:beforeAutospacing="1" w:after="100" w:afterAutospacing="1"/>
              <w:contextualSpacing/>
            </w:pPr>
            <w:r w:rsidRPr="00E7453F">
              <w:t>№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7501" w:rsidRPr="00E7453F" w:rsidRDefault="00C87501" w:rsidP="00C87501">
            <w:pPr>
              <w:spacing w:before="100" w:beforeAutospacing="1" w:after="100" w:afterAutospacing="1"/>
              <w:contextualSpacing/>
            </w:pPr>
            <w:r w:rsidRPr="00E7453F">
              <w:t>Количество баллов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7501" w:rsidRPr="00E7453F" w:rsidRDefault="00C87501" w:rsidP="00C87501">
            <w:pPr>
              <w:spacing w:before="100" w:beforeAutospacing="1" w:after="100" w:afterAutospacing="1"/>
              <w:contextualSpacing/>
            </w:pPr>
            <w:r w:rsidRPr="00E7453F">
              <w:t>Комментарий</w:t>
            </w:r>
          </w:p>
        </w:tc>
      </w:tr>
      <w:tr w:rsidR="00C87501" w:rsidRPr="00E7453F" w:rsidTr="00C87501"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01" w:rsidRPr="00E7453F" w:rsidRDefault="00C87501" w:rsidP="00C87501">
            <w:pPr>
              <w:spacing w:before="100" w:beforeAutospacing="1" w:after="100" w:afterAutospacing="1"/>
              <w:contextualSpacing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01" w:rsidRPr="00E7453F" w:rsidRDefault="00C87501" w:rsidP="00C87501">
            <w:pPr>
              <w:spacing w:before="100" w:beforeAutospacing="1" w:after="100" w:afterAutospacing="1"/>
              <w:contextualSpacing/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01" w:rsidRPr="00E7453F" w:rsidRDefault="00C87501" w:rsidP="00C87501">
            <w:pPr>
              <w:spacing w:before="100" w:beforeAutospacing="1" w:after="100" w:afterAutospacing="1"/>
              <w:contextualSpacing/>
            </w:pPr>
          </w:p>
        </w:tc>
      </w:tr>
      <w:tr w:rsidR="00C87501" w:rsidRPr="00E7453F" w:rsidTr="00C87501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01" w:rsidRPr="00E7453F" w:rsidRDefault="00C87501" w:rsidP="00C87501">
            <w:pPr>
              <w:spacing w:before="100" w:beforeAutospacing="1" w:after="100" w:afterAutospacing="1"/>
              <w:contextualSpacing/>
            </w:pPr>
            <w:r>
              <w:t>1-</w:t>
            </w:r>
            <w:r w:rsidR="00753CFE"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01" w:rsidRPr="00E7453F" w:rsidRDefault="00C87501" w:rsidP="00C87501">
            <w:pPr>
              <w:spacing w:before="100" w:beforeAutospacing="1" w:after="100" w:afterAutospacing="1"/>
              <w:contextualSpacing/>
            </w:pPr>
            <w:r w:rsidRPr="00E7453F"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01" w:rsidRPr="00E7453F" w:rsidRDefault="00C87501" w:rsidP="00C87501">
            <w:pPr>
              <w:spacing w:before="100" w:beforeAutospacing="1" w:after="100" w:afterAutospacing="1"/>
              <w:contextualSpacing/>
            </w:pPr>
            <w:r w:rsidRPr="00E7453F">
              <w:t>Получен верный ответ</w:t>
            </w:r>
          </w:p>
        </w:tc>
      </w:tr>
      <w:tr w:rsidR="00753CFE" w:rsidRPr="00E7453F" w:rsidTr="00C87501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E" w:rsidRDefault="00753CFE" w:rsidP="00C87501">
            <w:pPr>
              <w:spacing w:before="100" w:beforeAutospacing="1" w:after="100" w:afterAutospacing="1"/>
              <w:contextualSpacing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E" w:rsidRPr="00E7453F" w:rsidRDefault="00753CFE" w:rsidP="00C87501">
            <w:pPr>
              <w:spacing w:before="100" w:beforeAutospacing="1" w:after="100" w:afterAutospacing="1"/>
              <w:contextualSpacing/>
            </w:pPr>
            <w:r>
              <w:t>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E" w:rsidRDefault="00753CFE" w:rsidP="00753CFE">
            <w:r>
              <w:t>1 балл – частичное решение задачи</w:t>
            </w:r>
          </w:p>
          <w:p w:rsidR="00753CFE" w:rsidRPr="00E7453F" w:rsidRDefault="00753CFE" w:rsidP="00753CFE">
            <w:r>
              <w:t xml:space="preserve">2 балла – полное решение задачи </w:t>
            </w:r>
          </w:p>
        </w:tc>
      </w:tr>
    </w:tbl>
    <w:p w:rsidR="00C87501" w:rsidRPr="00E7453F" w:rsidRDefault="00C87501" w:rsidP="00C87501">
      <w:pPr>
        <w:shd w:val="clear" w:color="auto" w:fill="FFFFFF"/>
        <w:spacing w:before="100" w:beforeAutospacing="1" w:after="100" w:afterAutospacing="1"/>
        <w:contextualSpacing/>
      </w:pPr>
      <w:r w:rsidRPr="00E7453F">
        <w:t>Перевод в 5- бальную систему.</w:t>
      </w:r>
    </w:p>
    <w:p w:rsidR="00C87501" w:rsidRPr="00E7453F" w:rsidRDefault="00C87501" w:rsidP="00753CFE">
      <w:pPr>
        <w:shd w:val="clear" w:color="auto" w:fill="FFFFFF"/>
        <w:spacing w:before="100" w:beforeAutospacing="1" w:after="100" w:afterAutospacing="1"/>
        <w:contextualSpacing/>
      </w:pPr>
      <w:r w:rsidRPr="00E7453F">
        <w:t>5 – 1</w:t>
      </w:r>
      <w:r w:rsidR="00753CFE">
        <w:t>1</w:t>
      </w:r>
      <w:r>
        <w:t>-</w:t>
      </w:r>
      <w:r w:rsidR="00753CFE">
        <w:t>10</w:t>
      </w:r>
      <w:r w:rsidRPr="00E7453F">
        <w:t xml:space="preserve"> баллов</w:t>
      </w:r>
    </w:p>
    <w:p w:rsidR="00C87501" w:rsidRPr="00E7453F" w:rsidRDefault="00753CFE" w:rsidP="00C87501">
      <w:pPr>
        <w:shd w:val="clear" w:color="auto" w:fill="FFFFFF"/>
        <w:spacing w:before="100" w:beforeAutospacing="1" w:after="100" w:afterAutospacing="1"/>
        <w:contextualSpacing/>
      </w:pPr>
      <w:r>
        <w:t>4 – 9</w:t>
      </w:r>
      <w:r w:rsidR="00C87501">
        <w:t>-7</w:t>
      </w:r>
      <w:r w:rsidR="00C87501" w:rsidRPr="00E7453F">
        <w:t xml:space="preserve"> баллов</w:t>
      </w:r>
    </w:p>
    <w:p w:rsidR="00C87501" w:rsidRPr="00E7453F" w:rsidRDefault="00C87501" w:rsidP="00C87501">
      <w:pPr>
        <w:shd w:val="clear" w:color="auto" w:fill="FFFFFF"/>
        <w:spacing w:before="100" w:beforeAutospacing="1" w:after="100" w:afterAutospacing="1"/>
        <w:contextualSpacing/>
      </w:pPr>
      <w:r>
        <w:t>3 – 6-5</w:t>
      </w:r>
      <w:r w:rsidRPr="00E7453F">
        <w:t>баллов</w:t>
      </w:r>
    </w:p>
    <w:p w:rsidR="00C87501" w:rsidRDefault="00C87501" w:rsidP="00C87501">
      <w:pPr>
        <w:shd w:val="clear" w:color="auto" w:fill="FFFFFF"/>
        <w:spacing w:before="100" w:beforeAutospacing="1" w:after="100" w:afterAutospacing="1"/>
        <w:contextualSpacing/>
      </w:pPr>
      <w:r>
        <w:t>2 – менее 5</w:t>
      </w:r>
      <w:r w:rsidRPr="00E7453F">
        <w:t xml:space="preserve"> баллов</w:t>
      </w:r>
    </w:p>
    <w:p w:rsidR="00C87501" w:rsidRDefault="00C87501" w:rsidP="00C87501">
      <w:pPr>
        <w:shd w:val="clear" w:color="auto" w:fill="FFFFFF"/>
        <w:spacing w:before="100" w:beforeAutospacing="1" w:after="100" w:afterAutospacing="1"/>
        <w:contextualSpacing/>
        <w:jc w:val="center"/>
      </w:pPr>
      <w:r>
        <w:t>Вариант работы</w:t>
      </w:r>
    </w:p>
    <w:p w:rsidR="00753CFE" w:rsidRPr="00753CFE" w:rsidRDefault="00C87501" w:rsidP="00753CFE">
      <w:pPr>
        <w:pStyle w:val="a5"/>
        <w:numPr>
          <w:ilvl w:val="0"/>
          <w:numId w:val="71"/>
        </w:numPr>
        <w:rPr>
          <w:rFonts w:ascii="Times New Roman" w:hAnsi="Times New Roman"/>
          <w:sz w:val="24"/>
          <w:szCs w:val="24"/>
        </w:rPr>
      </w:pPr>
      <w:r w:rsidRPr="00753CFE">
        <w:rPr>
          <w:rFonts w:ascii="Times New Roman" w:hAnsi="Times New Roman"/>
          <w:sz w:val="24"/>
          <w:szCs w:val="24"/>
        </w:rPr>
        <w:t>Что такое информация?</w:t>
      </w:r>
    </w:p>
    <w:p w:rsidR="00753CFE" w:rsidRPr="00753CFE" w:rsidRDefault="00C87501" w:rsidP="00753CFE">
      <w:pPr>
        <w:pStyle w:val="a5"/>
        <w:numPr>
          <w:ilvl w:val="1"/>
          <w:numId w:val="71"/>
        </w:numPr>
        <w:rPr>
          <w:rFonts w:ascii="Times New Roman" w:hAnsi="Times New Roman"/>
          <w:sz w:val="24"/>
          <w:szCs w:val="24"/>
        </w:rPr>
      </w:pPr>
      <w:r w:rsidRPr="00753CFE">
        <w:rPr>
          <w:rFonts w:ascii="Times New Roman" w:hAnsi="Times New Roman"/>
          <w:sz w:val="24"/>
          <w:szCs w:val="24"/>
        </w:rPr>
        <w:t>Информация, которая храниться на носителе;</w:t>
      </w:r>
    </w:p>
    <w:p w:rsidR="00753CFE" w:rsidRPr="00753CFE" w:rsidRDefault="00C87501" w:rsidP="00753CFE">
      <w:pPr>
        <w:pStyle w:val="a5"/>
        <w:numPr>
          <w:ilvl w:val="1"/>
          <w:numId w:val="71"/>
        </w:numPr>
        <w:rPr>
          <w:rFonts w:ascii="Times New Roman" w:hAnsi="Times New Roman"/>
          <w:sz w:val="24"/>
          <w:szCs w:val="24"/>
        </w:rPr>
      </w:pPr>
      <w:r w:rsidRPr="00753CFE">
        <w:rPr>
          <w:rFonts w:ascii="Times New Roman" w:hAnsi="Times New Roman"/>
          <w:sz w:val="24"/>
          <w:szCs w:val="24"/>
        </w:rPr>
        <w:t>Сведения и знания, содержащиеся в сообщении;</w:t>
      </w:r>
    </w:p>
    <w:p w:rsidR="00753CFE" w:rsidRPr="00753CFE" w:rsidRDefault="00C87501" w:rsidP="00753CFE">
      <w:pPr>
        <w:pStyle w:val="a5"/>
        <w:numPr>
          <w:ilvl w:val="1"/>
          <w:numId w:val="71"/>
        </w:numPr>
        <w:rPr>
          <w:rFonts w:ascii="Times New Roman" w:hAnsi="Times New Roman"/>
          <w:sz w:val="24"/>
          <w:szCs w:val="24"/>
        </w:rPr>
      </w:pPr>
      <w:r w:rsidRPr="00753CFE">
        <w:rPr>
          <w:rFonts w:ascii="Times New Roman" w:hAnsi="Times New Roman"/>
          <w:sz w:val="24"/>
          <w:szCs w:val="24"/>
        </w:rPr>
        <w:t>Сведения из книг и журналов;</w:t>
      </w:r>
    </w:p>
    <w:p w:rsidR="00753CFE" w:rsidRPr="00753CFE" w:rsidRDefault="00C87501" w:rsidP="00753CFE">
      <w:pPr>
        <w:pStyle w:val="a5"/>
        <w:numPr>
          <w:ilvl w:val="1"/>
          <w:numId w:val="71"/>
        </w:numPr>
        <w:rPr>
          <w:rFonts w:ascii="Times New Roman" w:hAnsi="Times New Roman"/>
          <w:sz w:val="24"/>
          <w:szCs w:val="24"/>
        </w:rPr>
      </w:pPr>
      <w:r w:rsidRPr="00753CFE">
        <w:rPr>
          <w:rFonts w:ascii="Times New Roman" w:hAnsi="Times New Roman"/>
          <w:sz w:val="24"/>
          <w:szCs w:val="24"/>
        </w:rPr>
        <w:t>Новое и понятное сообщение на формальном языке</w:t>
      </w:r>
    </w:p>
    <w:p w:rsidR="00753CFE" w:rsidRPr="00753CFE" w:rsidRDefault="00C87501" w:rsidP="00753CFE">
      <w:pPr>
        <w:pStyle w:val="a5"/>
        <w:numPr>
          <w:ilvl w:val="0"/>
          <w:numId w:val="71"/>
        </w:numPr>
        <w:rPr>
          <w:rFonts w:ascii="Times New Roman" w:hAnsi="Times New Roman"/>
          <w:sz w:val="24"/>
          <w:szCs w:val="24"/>
        </w:rPr>
      </w:pPr>
      <w:r w:rsidRPr="00753CFE">
        <w:rPr>
          <w:rFonts w:ascii="Times New Roman" w:hAnsi="Times New Roman"/>
          <w:sz w:val="24"/>
          <w:szCs w:val="24"/>
        </w:rPr>
        <w:t>По способу восприятия человеком различают следующие виды информации:</w:t>
      </w:r>
    </w:p>
    <w:p w:rsidR="00753CFE" w:rsidRPr="00753CFE" w:rsidRDefault="00C87501" w:rsidP="00753CFE">
      <w:pPr>
        <w:pStyle w:val="a5"/>
        <w:numPr>
          <w:ilvl w:val="1"/>
          <w:numId w:val="71"/>
        </w:numPr>
        <w:rPr>
          <w:rFonts w:ascii="Times New Roman" w:hAnsi="Times New Roman"/>
          <w:sz w:val="24"/>
          <w:szCs w:val="24"/>
        </w:rPr>
      </w:pPr>
      <w:r w:rsidRPr="00753CFE">
        <w:rPr>
          <w:rFonts w:ascii="Times New Roman" w:hAnsi="Times New Roman"/>
          <w:sz w:val="24"/>
          <w:szCs w:val="24"/>
        </w:rPr>
        <w:t>Текстовую, числовую, графическую, табличную;</w:t>
      </w:r>
    </w:p>
    <w:p w:rsidR="00753CFE" w:rsidRPr="00753CFE" w:rsidRDefault="00C87501" w:rsidP="00753CFE">
      <w:pPr>
        <w:pStyle w:val="a5"/>
        <w:numPr>
          <w:ilvl w:val="1"/>
          <w:numId w:val="71"/>
        </w:numPr>
        <w:rPr>
          <w:rFonts w:ascii="Times New Roman" w:hAnsi="Times New Roman"/>
          <w:sz w:val="24"/>
          <w:szCs w:val="24"/>
        </w:rPr>
      </w:pPr>
      <w:r w:rsidRPr="00753CFE">
        <w:rPr>
          <w:rFonts w:ascii="Times New Roman" w:hAnsi="Times New Roman"/>
          <w:sz w:val="24"/>
          <w:szCs w:val="24"/>
        </w:rPr>
        <w:t>Научную, социальную, политическую, экономическую, религиозную;</w:t>
      </w:r>
    </w:p>
    <w:p w:rsidR="00753CFE" w:rsidRPr="00753CFE" w:rsidRDefault="00C87501" w:rsidP="00753CFE">
      <w:pPr>
        <w:pStyle w:val="a5"/>
        <w:numPr>
          <w:ilvl w:val="1"/>
          <w:numId w:val="71"/>
        </w:numPr>
        <w:rPr>
          <w:rFonts w:ascii="Times New Roman" w:hAnsi="Times New Roman"/>
          <w:sz w:val="24"/>
          <w:szCs w:val="24"/>
        </w:rPr>
      </w:pPr>
      <w:r w:rsidRPr="00753CFE">
        <w:rPr>
          <w:rFonts w:ascii="Times New Roman" w:hAnsi="Times New Roman"/>
          <w:sz w:val="24"/>
          <w:szCs w:val="24"/>
        </w:rPr>
        <w:t>Обыденную, производственную, техническую, управленческую;</w:t>
      </w:r>
    </w:p>
    <w:p w:rsidR="00753CFE" w:rsidRPr="00753CFE" w:rsidRDefault="00C87501" w:rsidP="00753CFE">
      <w:pPr>
        <w:pStyle w:val="a5"/>
        <w:numPr>
          <w:ilvl w:val="1"/>
          <w:numId w:val="71"/>
        </w:numPr>
        <w:rPr>
          <w:rFonts w:ascii="Times New Roman" w:hAnsi="Times New Roman"/>
          <w:sz w:val="24"/>
          <w:szCs w:val="24"/>
        </w:rPr>
      </w:pPr>
      <w:r w:rsidRPr="00753CFE">
        <w:rPr>
          <w:rFonts w:ascii="Times New Roman" w:hAnsi="Times New Roman"/>
          <w:sz w:val="24"/>
          <w:szCs w:val="24"/>
        </w:rPr>
        <w:t>Визуальную, звуковую, тактильную, обонятельную, вкусовую;</w:t>
      </w:r>
    </w:p>
    <w:p w:rsidR="00753CFE" w:rsidRPr="00753CFE" w:rsidRDefault="00C87501" w:rsidP="00753CFE">
      <w:pPr>
        <w:pStyle w:val="a5"/>
        <w:numPr>
          <w:ilvl w:val="1"/>
          <w:numId w:val="71"/>
        </w:numPr>
        <w:rPr>
          <w:rFonts w:ascii="Times New Roman" w:hAnsi="Times New Roman"/>
          <w:sz w:val="24"/>
          <w:szCs w:val="24"/>
        </w:rPr>
      </w:pPr>
      <w:r w:rsidRPr="00753CFE">
        <w:rPr>
          <w:rFonts w:ascii="Times New Roman" w:hAnsi="Times New Roman"/>
          <w:sz w:val="24"/>
          <w:szCs w:val="24"/>
        </w:rPr>
        <w:t>Математическую, биологическую, медицинскую, психологическую.</w:t>
      </w:r>
    </w:p>
    <w:p w:rsidR="00753CFE" w:rsidRPr="00753CFE" w:rsidRDefault="00C87501" w:rsidP="00753CFE">
      <w:pPr>
        <w:pStyle w:val="a5"/>
        <w:numPr>
          <w:ilvl w:val="0"/>
          <w:numId w:val="71"/>
        </w:numPr>
        <w:rPr>
          <w:rFonts w:ascii="Times New Roman" w:hAnsi="Times New Roman"/>
          <w:sz w:val="24"/>
          <w:szCs w:val="24"/>
        </w:rPr>
      </w:pPr>
      <w:r w:rsidRPr="00753CFE">
        <w:rPr>
          <w:rFonts w:ascii="Times New Roman" w:hAnsi="Times New Roman"/>
          <w:sz w:val="24"/>
          <w:szCs w:val="24"/>
        </w:rPr>
        <w:t>Что такое язык?</w:t>
      </w:r>
    </w:p>
    <w:p w:rsidR="00753CFE" w:rsidRPr="00753CFE" w:rsidRDefault="00C87501" w:rsidP="00753CFE">
      <w:pPr>
        <w:pStyle w:val="a5"/>
        <w:numPr>
          <w:ilvl w:val="1"/>
          <w:numId w:val="71"/>
        </w:numPr>
        <w:rPr>
          <w:rFonts w:ascii="Times New Roman" w:hAnsi="Times New Roman"/>
          <w:sz w:val="24"/>
          <w:szCs w:val="24"/>
        </w:rPr>
      </w:pPr>
      <w:r w:rsidRPr="00753CFE">
        <w:rPr>
          <w:rFonts w:ascii="Times New Roman" w:hAnsi="Times New Roman"/>
          <w:sz w:val="24"/>
          <w:szCs w:val="24"/>
        </w:rPr>
        <w:t>Определенная знаковая система представления информации;</w:t>
      </w:r>
    </w:p>
    <w:p w:rsidR="00753CFE" w:rsidRPr="00753CFE" w:rsidRDefault="00C87501" w:rsidP="00753CFE">
      <w:pPr>
        <w:pStyle w:val="a5"/>
        <w:numPr>
          <w:ilvl w:val="1"/>
          <w:numId w:val="71"/>
        </w:numPr>
        <w:rPr>
          <w:rFonts w:ascii="Times New Roman" w:hAnsi="Times New Roman"/>
          <w:sz w:val="24"/>
          <w:szCs w:val="24"/>
        </w:rPr>
      </w:pPr>
      <w:r w:rsidRPr="00753CFE">
        <w:rPr>
          <w:rFonts w:ascii="Times New Roman" w:hAnsi="Times New Roman"/>
          <w:sz w:val="24"/>
          <w:szCs w:val="24"/>
        </w:rPr>
        <w:t>Система передачи информации;</w:t>
      </w:r>
    </w:p>
    <w:p w:rsidR="00753CFE" w:rsidRPr="00753CFE" w:rsidRDefault="00C87501" w:rsidP="00753CFE">
      <w:pPr>
        <w:pStyle w:val="a5"/>
        <w:numPr>
          <w:ilvl w:val="1"/>
          <w:numId w:val="71"/>
        </w:numPr>
        <w:rPr>
          <w:rFonts w:ascii="Times New Roman" w:hAnsi="Times New Roman"/>
          <w:sz w:val="24"/>
          <w:szCs w:val="24"/>
        </w:rPr>
      </w:pPr>
      <w:r w:rsidRPr="00753CFE">
        <w:rPr>
          <w:rFonts w:ascii="Times New Roman" w:hAnsi="Times New Roman"/>
          <w:sz w:val="24"/>
          <w:szCs w:val="24"/>
        </w:rPr>
        <w:t>Средство общения;</w:t>
      </w:r>
    </w:p>
    <w:p w:rsidR="00753CFE" w:rsidRPr="00753CFE" w:rsidRDefault="00C87501" w:rsidP="00753CFE">
      <w:pPr>
        <w:pStyle w:val="a5"/>
        <w:numPr>
          <w:ilvl w:val="1"/>
          <w:numId w:val="71"/>
        </w:numPr>
        <w:rPr>
          <w:rFonts w:ascii="Times New Roman" w:hAnsi="Times New Roman"/>
          <w:sz w:val="24"/>
          <w:szCs w:val="24"/>
        </w:rPr>
      </w:pPr>
      <w:r w:rsidRPr="00753CFE">
        <w:rPr>
          <w:rFonts w:ascii="Times New Roman" w:hAnsi="Times New Roman"/>
          <w:sz w:val="24"/>
          <w:szCs w:val="24"/>
        </w:rPr>
        <w:t>Средство передачи и хранения информации.</w:t>
      </w:r>
    </w:p>
    <w:p w:rsidR="00753CFE" w:rsidRPr="00753CFE" w:rsidRDefault="00C87501" w:rsidP="00753CFE">
      <w:pPr>
        <w:pStyle w:val="a5"/>
        <w:numPr>
          <w:ilvl w:val="0"/>
          <w:numId w:val="71"/>
        </w:numPr>
        <w:rPr>
          <w:rFonts w:ascii="Times New Roman" w:hAnsi="Times New Roman"/>
          <w:sz w:val="24"/>
          <w:szCs w:val="24"/>
        </w:rPr>
      </w:pPr>
      <w:r w:rsidRPr="00753CFE">
        <w:rPr>
          <w:rFonts w:ascii="Times New Roman" w:hAnsi="Times New Roman"/>
          <w:sz w:val="24"/>
          <w:szCs w:val="24"/>
        </w:rPr>
        <w:t xml:space="preserve">Какие устройства компьютера можно сравнить с человеческой памятью? </w:t>
      </w:r>
    </w:p>
    <w:p w:rsidR="00753CFE" w:rsidRPr="00753CFE" w:rsidRDefault="00C87501" w:rsidP="00753CFE">
      <w:pPr>
        <w:pStyle w:val="a5"/>
        <w:numPr>
          <w:ilvl w:val="1"/>
          <w:numId w:val="71"/>
        </w:numPr>
        <w:rPr>
          <w:rFonts w:ascii="Times New Roman" w:hAnsi="Times New Roman"/>
          <w:sz w:val="24"/>
          <w:szCs w:val="24"/>
        </w:rPr>
      </w:pPr>
      <w:r w:rsidRPr="00753CFE">
        <w:rPr>
          <w:rFonts w:ascii="Times New Roman" w:hAnsi="Times New Roman"/>
          <w:sz w:val="24"/>
          <w:szCs w:val="24"/>
        </w:rPr>
        <w:t>Устройства ввода информации</w:t>
      </w:r>
    </w:p>
    <w:p w:rsidR="00753CFE" w:rsidRPr="00753CFE" w:rsidRDefault="00C87501" w:rsidP="00753CFE">
      <w:pPr>
        <w:pStyle w:val="a5"/>
        <w:numPr>
          <w:ilvl w:val="1"/>
          <w:numId w:val="71"/>
        </w:numPr>
        <w:rPr>
          <w:rFonts w:ascii="Times New Roman" w:hAnsi="Times New Roman"/>
          <w:sz w:val="24"/>
          <w:szCs w:val="24"/>
        </w:rPr>
      </w:pPr>
      <w:r w:rsidRPr="00753CFE">
        <w:rPr>
          <w:rFonts w:ascii="Times New Roman" w:hAnsi="Times New Roman"/>
          <w:sz w:val="24"/>
          <w:szCs w:val="24"/>
        </w:rPr>
        <w:t>Устройства вывода</w:t>
      </w:r>
    </w:p>
    <w:p w:rsidR="00753CFE" w:rsidRPr="00753CFE" w:rsidRDefault="00C87501" w:rsidP="00753CFE">
      <w:pPr>
        <w:pStyle w:val="a5"/>
        <w:numPr>
          <w:ilvl w:val="1"/>
          <w:numId w:val="71"/>
        </w:numPr>
        <w:rPr>
          <w:rFonts w:ascii="Times New Roman" w:hAnsi="Times New Roman"/>
          <w:sz w:val="24"/>
          <w:szCs w:val="24"/>
        </w:rPr>
      </w:pPr>
      <w:r w:rsidRPr="00753CFE">
        <w:rPr>
          <w:rFonts w:ascii="Times New Roman" w:hAnsi="Times New Roman"/>
          <w:sz w:val="24"/>
          <w:szCs w:val="24"/>
        </w:rPr>
        <w:t>Устройства обработки информации</w:t>
      </w:r>
    </w:p>
    <w:p w:rsidR="00753CFE" w:rsidRPr="00753CFE" w:rsidRDefault="00C87501" w:rsidP="00753CFE">
      <w:pPr>
        <w:pStyle w:val="a5"/>
        <w:numPr>
          <w:ilvl w:val="1"/>
          <w:numId w:val="71"/>
        </w:numPr>
        <w:rPr>
          <w:rFonts w:ascii="Times New Roman" w:hAnsi="Times New Roman"/>
          <w:sz w:val="24"/>
          <w:szCs w:val="24"/>
        </w:rPr>
      </w:pPr>
      <w:r w:rsidRPr="00753CFE">
        <w:rPr>
          <w:rFonts w:ascii="Times New Roman" w:hAnsi="Times New Roman"/>
          <w:sz w:val="24"/>
          <w:szCs w:val="24"/>
        </w:rPr>
        <w:t>Устройства хранения информации</w:t>
      </w:r>
    </w:p>
    <w:p w:rsidR="00753CFE" w:rsidRPr="00753CFE" w:rsidRDefault="00C87501" w:rsidP="00753CFE">
      <w:pPr>
        <w:pStyle w:val="a5"/>
        <w:numPr>
          <w:ilvl w:val="0"/>
          <w:numId w:val="71"/>
        </w:numPr>
        <w:rPr>
          <w:rFonts w:ascii="Times New Roman" w:hAnsi="Times New Roman"/>
          <w:sz w:val="24"/>
          <w:szCs w:val="24"/>
        </w:rPr>
      </w:pPr>
      <w:r w:rsidRPr="00753CFE">
        <w:rPr>
          <w:rFonts w:ascii="Times New Roman" w:hAnsi="Times New Roman"/>
          <w:sz w:val="24"/>
          <w:szCs w:val="24"/>
        </w:rPr>
        <w:t>Для чего предназначена оперативная память?</w:t>
      </w:r>
    </w:p>
    <w:p w:rsidR="00753CFE" w:rsidRPr="00753CFE" w:rsidRDefault="00C87501" w:rsidP="00753CFE">
      <w:pPr>
        <w:pStyle w:val="a5"/>
        <w:numPr>
          <w:ilvl w:val="1"/>
          <w:numId w:val="71"/>
        </w:numPr>
        <w:rPr>
          <w:rFonts w:ascii="Times New Roman" w:hAnsi="Times New Roman"/>
          <w:sz w:val="24"/>
          <w:szCs w:val="24"/>
        </w:rPr>
      </w:pPr>
      <w:r w:rsidRPr="00753CFE">
        <w:rPr>
          <w:rFonts w:ascii="Times New Roman" w:hAnsi="Times New Roman"/>
          <w:sz w:val="24"/>
          <w:szCs w:val="24"/>
        </w:rPr>
        <w:t>Для временного хранения обрабатываемой процессором информации.</w:t>
      </w:r>
    </w:p>
    <w:p w:rsidR="00753CFE" w:rsidRPr="00753CFE" w:rsidRDefault="00C87501" w:rsidP="00753CFE">
      <w:pPr>
        <w:pStyle w:val="a5"/>
        <w:numPr>
          <w:ilvl w:val="1"/>
          <w:numId w:val="71"/>
        </w:numPr>
        <w:rPr>
          <w:rFonts w:ascii="Times New Roman" w:hAnsi="Times New Roman"/>
          <w:sz w:val="24"/>
          <w:szCs w:val="24"/>
        </w:rPr>
      </w:pPr>
      <w:r w:rsidRPr="00753CFE">
        <w:rPr>
          <w:rFonts w:ascii="Times New Roman" w:hAnsi="Times New Roman"/>
          <w:sz w:val="24"/>
          <w:szCs w:val="24"/>
        </w:rPr>
        <w:t>Для постоянного хранения информации.</w:t>
      </w:r>
    </w:p>
    <w:p w:rsidR="00753CFE" w:rsidRPr="00753CFE" w:rsidRDefault="00C87501" w:rsidP="00753CFE">
      <w:pPr>
        <w:pStyle w:val="a5"/>
        <w:numPr>
          <w:ilvl w:val="1"/>
          <w:numId w:val="71"/>
        </w:numPr>
        <w:rPr>
          <w:rFonts w:ascii="Times New Roman" w:hAnsi="Times New Roman"/>
          <w:sz w:val="24"/>
          <w:szCs w:val="24"/>
        </w:rPr>
      </w:pPr>
      <w:r w:rsidRPr="00753CFE">
        <w:rPr>
          <w:rFonts w:ascii="Times New Roman" w:hAnsi="Times New Roman"/>
          <w:sz w:val="24"/>
          <w:szCs w:val="24"/>
        </w:rPr>
        <w:t>Для обработки информации.</w:t>
      </w:r>
    </w:p>
    <w:p w:rsidR="00753CFE" w:rsidRPr="00753CFE" w:rsidRDefault="00C87501" w:rsidP="00753CFE">
      <w:pPr>
        <w:pStyle w:val="a5"/>
        <w:numPr>
          <w:ilvl w:val="1"/>
          <w:numId w:val="71"/>
        </w:numPr>
        <w:rPr>
          <w:rFonts w:ascii="Times New Roman" w:hAnsi="Times New Roman"/>
          <w:sz w:val="24"/>
          <w:szCs w:val="24"/>
        </w:rPr>
      </w:pPr>
      <w:r w:rsidRPr="00753CFE">
        <w:rPr>
          <w:rFonts w:ascii="Times New Roman" w:hAnsi="Times New Roman"/>
          <w:sz w:val="24"/>
          <w:szCs w:val="24"/>
        </w:rPr>
        <w:t>Для видимости памяти.</w:t>
      </w:r>
    </w:p>
    <w:p w:rsidR="00753CFE" w:rsidRPr="00753CFE" w:rsidRDefault="00753CFE" w:rsidP="00753CFE">
      <w:pPr>
        <w:pStyle w:val="a5"/>
        <w:numPr>
          <w:ilvl w:val="0"/>
          <w:numId w:val="71"/>
        </w:numPr>
        <w:rPr>
          <w:rFonts w:ascii="Times New Roman" w:hAnsi="Times New Roman"/>
          <w:sz w:val="24"/>
          <w:szCs w:val="24"/>
        </w:rPr>
      </w:pPr>
      <w:r w:rsidRPr="00753CFE">
        <w:rPr>
          <w:rFonts w:ascii="Times New Roman" w:hAnsi="Times New Roman"/>
          <w:sz w:val="24"/>
          <w:szCs w:val="24"/>
        </w:rPr>
        <w:t>Впиши пропущенные слова в предложениях:</w:t>
      </w:r>
    </w:p>
    <w:p w:rsidR="00753CFE" w:rsidRPr="00753CFE" w:rsidRDefault="00753CFE" w:rsidP="00753CFE">
      <w:pPr>
        <w:pStyle w:val="a5"/>
        <w:ind w:left="1502"/>
        <w:rPr>
          <w:rFonts w:ascii="Times New Roman" w:hAnsi="Times New Roman"/>
          <w:sz w:val="24"/>
          <w:szCs w:val="24"/>
        </w:rPr>
      </w:pPr>
      <w:r w:rsidRPr="00753CFE">
        <w:rPr>
          <w:rFonts w:ascii="Times New Roman" w:hAnsi="Times New Roman"/>
          <w:sz w:val="24"/>
          <w:szCs w:val="24"/>
        </w:rPr>
        <w:t>«…-это ПО, которое предназначено для выполнения конкретных задач пользователя. И оно является наиболее дружественно пользователю».</w:t>
      </w:r>
    </w:p>
    <w:p w:rsidR="00753CFE" w:rsidRPr="00753CFE" w:rsidRDefault="00753CFE" w:rsidP="00753CFE">
      <w:pPr>
        <w:pStyle w:val="a5"/>
        <w:numPr>
          <w:ilvl w:val="1"/>
          <w:numId w:val="71"/>
        </w:numPr>
        <w:rPr>
          <w:rFonts w:ascii="Times New Roman" w:hAnsi="Times New Roman"/>
          <w:sz w:val="24"/>
          <w:szCs w:val="24"/>
        </w:rPr>
      </w:pPr>
      <w:r w:rsidRPr="00753CFE">
        <w:rPr>
          <w:rFonts w:ascii="Times New Roman" w:hAnsi="Times New Roman"/>
          <w:sz w:val="24"/>
          <w:szCs w:val="24"/>
        </w:rPr>
        <w:lastRenderedPageBreak/>
        <w:t>Системное ПО</w:t>
      </w:r>
    </w:p>
    <w:p w:rsidR="00753CFE" w:rsidRPr="00753CFE" w:rsidRDefault="00753CFE" w:rsidP="00753CFE">
      <w:pPr>
        <w:pStyle w:val="a5"/>
        <w:numPr>
          <w:ilvl w:val="1"/>
          <w:numId w:val="71"/>
        </w:numPr>
        <w:rPr>
          <w:rFonts w:ascii="Times New Roman" w:hAnsi="Times New Roman"/>
          <w:sz w:val="24"/>
          <w:szCs w:val="24"/>
        </w:rPr>
      </w:pPr>
      <w:r w:rsidRPr="00753CFE">
        <w:rPr>
          <w:rFonts w:ascii="Times New Roman" w:hAnsi="Times New Roman"/>
          <w:sz w:val="24"/>
          <w:szCs w:val="24"/>
        </w:rPr>
        <w:t>Прикладное ПО</w:t>
      </w:r>
    </w:p>
    <w:p w:rsidR="00753CFE" w:rsidRPr="00753CFE" w:rsidRDefault="00753CFE" w:rsidP="00753CFE">
      <w:pPr>
        <w:pStyle w:val="a5"/>
        <w:numPr>
          <w:ilvl w:val="1"/>
          <w:numId w:val="71"/>
        </w:numPr>
        <w:rPr>
          <w:rFonts w:ascii="Times New Roman" w:hAnsi="Times New Roman"/>
          <w:sz w:val="24"/>
          <w:szCs w:val="24"/>
        </w:rPr>
      </w:pPr>
      <w:r w:rsidRPr="00753CFE">
        <w:rPr>
          <w:rFonts w:ascii="Times New Roman" w:hAnsi="Times New Roman"/>
          <w:sz w:val="24"/>
          <w:szCs w:val="24"/>
        </w:rPr>
        <w:t>Сервисное ПО</w:t>
      </w:r>
    </w:p>
    <w:p w:rsidR="00753CFE" w:rsidRPr="00753CFE" w:rsidRDefault="00753CFE" w:rsidP="00753CFE">
      <w:pPr>
        <w:pStyle w:val="a5"/>
        <w:numPr>
          <w:ilvl w:val="1"/>
          <w:numId w:val="71"/>
        </w:numPr>
        <w:rPr>
          <w:rFonts w:ascii="Times New Roman" w:hAnsi="Times New Roman"/>
          <w:sz w:val="24"/>
          <w:szCs w:val="24"/>
        </w:rPr>
      </w:pPr>
      <w:r w:rsidRPr="00753CFE">
        <w:rPr>
          <w:rFonts w:ascii="Times New Roman" w:hAnsi="Times New Roman"/>
          <w:sz w:val="24"/>
          <w:szCs w:val="24"/>
        </w:rPr>
        <w:t xml:space="preserve">Средства программирования </w:t>
      </w:r>
    </w:p>
    <w:p w:rsidR="00753CFE" w:rsidRPr="00753CFE" w:rsidRDefault="00753CFE" w:rsidP="00753CFE">
      <w:pPr>
        <w:pStyle w:val="a5"/>
        <w:numPr>
          <w:ilvl w:val="0"/>
          <w:numId w:val="71"/>
        </w:numPr>
        <w:rPr>
          <w:rFonts w:ascii="Times New Roman" w:hAnsi="Times New Roman"/>
          <w:sz w:val="24"/>
          <w:szCs w:val="24"/>
        </w:rPr>
      </w:pPr>
      <w:r w:rsidRPr="00753CFE">
        <w:rPr>
          <w:rFonts w:ascii="Times New Roman" w:hAnsi="Times New Roman"/>
          <w:sz w:val="24"/>
          <w:szCs w:val="24"/>
        </w:rPr>
        <w:t>Байт, килобайт и т. п.:</w:t>
      </w:r>
    </w:p>
    <w:p w:rsidR="00753CFE" w:rsidRPr="00753CFE" w:rsidRDefault="00753CFE" w:rsidP="00753CFE">
      <w:pPr>
        <w:pStyle w:val="a5"/>
        <w:numPr>
          <w:ilvl w:val="1"/>
          <w:numId w:val="71"/>
        </w:numPr>
        <w:rPr>
          <w:rFonts w:ascii="Times New Roman" w:hAnsi="Times New Roman"/>
          <w:sz w:val="24"/>
          <w:szCs w:val="24"/>
        </w:rPr>
      </w:pPr>
      <w:r w:rsidRPr="00753CFE">
        <w:rPr>
          <w:rFonts w:ascii="Times New Roman" w:hAnsi="Times New Roman"/>
          <w:sz w:val="24"/>
          <w:szCs w:val="24"/>
        </w:rPr>
        <w:t>Скорость передачи информации;</w:t>
      </w:r>
    </w:p>
    <w:p w:rsidR="00753CFE" w:rsidRPr="00753CFE" w:rsidRDefault="00753CFE" w:rsidP="00753CFE">
      <w:pPr>
        <w:pStyle w:val="a5"/>
        <w:numPr>
          <w:ilvl w:val="1"/>
          <w:numId w:val="71"/>
        </w:numPr>
        <w:rPr>
          <w:rFonts w:ascii="Times New Roman" w:hAnsi="Times New Roman"/>
          <w:sz w:val="24"/>
          <w:szCs w:val="24"/>
        </w:rPr>
      </w:pPr>
      <w:r w:rsidRPr="00753CFE">
        <w:rPr>
          <w:rFonts w:ascii="Times New Roman" w:hAnsi="Times New Roman"/>
          <w:sz w:val="24"/>
          <w:szCs w:val="24"/>
        </w:rPr>
        <w:t>К</w:t>
      </w:r>
      <w:r w:rsidR="00AC0E4A">
        <w:rPr>
          <w:rFonts w:ascii="Times New Roman" w:hAnsi="Times New Roman"/>
          <w:sz w:val="24"/>
          <w:szCs w:val="24"/>
        </w:rPr>
        <w:t>о</w:t>
      </w:r>
      <w:r w:rsidRPr="00753CFE">
        <w:rPr>
          <w:rFonts w:ascii="Times New Roman" w:hAnsi="Times New Roman"/>
          <w:sz w:val="24"/>
          <w:szCs w:val="24"/>
        </w:rPr>
        <w:t>личество информации;</w:t>
      </w:r>
    </w:p>
    <w:p w:rsidR="00753CFE" w:rsidRPr="00753CFE" w:rsidRDefault="00753CFE" w:rsidP="00753CFE">
      <w:pPr>
        <w:pStyle w:val="a5"/>
        <w:numPr>
          <w:ilvl w:val="1"/>
          <w:numId w:val="71"/>
        </w:numPr>
        <w:rPr>
          <w:rFonts w:ascii="Times New Roman" w:hAnsi="Times New Roman"/>
          <w:sz w:val="24"/>
          <w:szCs w:val="24"/>
        </w:rPr>
      </w:pPr>
      <w:r w:rsidRPr="00753CFE">
        <w:rPr>
          <w:rFonts w:ascii="Times New Roman" w:hAnsi="Times New Roman"/>
          <w:sz w:val="24"/>
          <w:szCs w:val="24"/>
        </w:rPr>
        <w:t>Вес информации;</w:t>
      </w:r>
    </w:p>
    <w:p w:rsidR="00753CFE" w:rsidRPr="00753CFE" w:rsidRDefault="00753CFE" w:rsidP="00753CFE">
      <w:pPr>
        <w:pStyle w:val="a5"/>
        <w:numPr>
          <w:ilvl w:val="1"/>
          <w:numId w:val="71"/>
        </w:numPr>
        <w:rPr>
          <w:rFonts w:ascii="Times New Roman" w:hAnsi="Times New Roman"/>
          <w:sz w:val="24"/>
          <w:szCs w:val="24"/>
        </w:rPr>
      </w:pPr>
      <w:r w:rsidRPr="00753CFE">
        <w:rPr>
          <w:rFonts w:ascii="Times New Roman" w:hAnsi="Times New Roman"/>
          <w:sz w:val="24"/>
          <w:szCs w:val="24"/>
        </w:rPr>
        <w:t>Представление информации</w:t>
      </w:r>
    </w:p>
    <w:p w:rsidR="00753CFE" w:rsidRPr="00753CFE" w:rsidRDefault="00753CFE" w:rsidP="00753CFE">
      <w:pPr>
        <w:pStyle w:val="a5"/>
        <w:numPr>
          <w:ilvl w:val="0"/>
          <w:numId w:val="71"/>
        </w:numPr>
        <w:rPr>
          <w:rFonts w:ascii="Times New Roman" w:hAnsi="Times New Roman"/>
          <w:sz w:val="24"/>
          <w:szCs w:val="24"/>
        </w:rPr>
      </w:pPr>
      <w:r w:rsidRPr="00753CFE">
        <w:rPr>
          <w:rFonts w:ascii="Times New Roman" w:hAnsi="Times New Roman"/>
          <w:sz w:val="24"/>
          <w:szCs w:val="24"/>
        </w:rPr>
        <w:t xml:space="preserve">Сколько информации несет один символ двухсимвольного алфавита? </w:t>
      </w:r>
    </w:p>
    <w:p w:rsidR="00753CFE" w:rsidRPr="00753CFE" w:rsidRDefault="00753CFE" w:rsidP="00753CFE">
      <w:pPr>
        <w:pStyle w:val="a5"/>
        <w:numPr>
          <w:ilvl w:val="1"/>
          <w:numId w:val="71"/>
        </w:numPr>
        <w:rPr>
          <w:rFonts w:ascii="Times New Roman" w:hAnsi="Times New Roman"/>
          <w:sz w:val="24"/>
          <w:szCs w:val="24"/>
        </w:rPr>
      </w:pPr>
      <w:r w:rsidRPr="00753CFE">
        <w:rPr>
          <w:rFonts w:ascii="Times New Roman" w:hAnsi="Times New Roman"/>
          <w:sz w:val="24"/>
          <w:szCs w:val="24"/>
        </w:rPr>
        <w:t>1 бит</w:t>
      </w:r>
    </w:p>
    <w:p w:rsidR="00753CFE" w:rsidRPr="00753CFE" w:rsidRDefault="00753CFE" w:rsidP="00753CFE">
      <w:pPr>
        <w:pStyle w:val="a5"/>
        <w:numPr>
          <w:ilvl w:val="1"/>
          <w:numId w:val="71"/>
        </w:numPr>
        <w:rPr>
          <w:rFonts w:ascii="Times New Roman" w:hAnsi="Times New Roman"/>
          <w:sz w:val="24"/>
          <w:szCs w:val="24"/>
        </w:rPr>
      </w:pPr>
      <w:r w:rsidRPr="00753CFE">
        <w:rPr>
          <w:rFonts w:ascii="Times New Roman" w:hAnsi="Times New Roman"/>
          <w:sz w:val="24"/>
          <w:szCs w:val="24"/>
        </w:rPr>
        <w:t>1 байт</w:t>
      </w:r>
    </w:p>
    <w:p w:rsidR="00753CFE" w:rsidRPr="00753CFE" w:rsidRDefault="00753CFE" w:rsidP="00753CFE">
      <w:pPr>
        <w:pStyle w:val="a5"/>
        <w:numPr>
          <w:ilvl w:val="1"/>
          <w:numId w:val="71"/>
        </w:numPr>
        <w:rPr>
          <w:rFonts w:ascii="Times New Roman" w:hAnsi="Times New Roman"/>
          <w:sz w:val="24"/>
          <w:szCs w:val="24"/>
        </w:rPr>
      </w:pPr>
      <w:r w:rsidRPr="00753CFE">
        <w:rPr>
          <w:rFonts w:ascii="Times New Roman" w:hAnsi="Times New Roman"/>
          <w:sz w:val="24"/>
          <w:szCs w:val="24"/>
        </w:rPr>
        <w:t>1024байт</w:t>
      </w:r>
      <w:r w:rsidRPr="00753CFE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753CFE" w:rsidRPr="00753CFE" w:rsidRDefault="00753CFE" w:rsidP="00753CFE">
      <w:pPr>
        <w:pStyle w:val="a5"/>
        <w:numPr>
          <w:ilvl w:val="0"/>
          <w:numId w:val="71"/>
        </w:numPr>
        <w:rPr>
          <w:rFonts w:ascii="Times New Roman" w:hAnsi="Times New Roman"/>
          <w:sz w:val="24"/>
          <w:szCs w:val="24"/>
        </w:rPr>
      </w:pPr>
      <w:r w:rsidRPr="00753CFE">
        <w:rPr>
          <w:rFonts w:ascii="Times New Roman" w:hAnsi="Times New Roman"/>
          <w:sz w:val="24"/>
          <w:szCs w:val="24"/>
        </w:rPr>
        <w:t>Во время исполнения прикладная программа хранится:</w:t>
      </w:r>
    </w:p>
    <w:p w:rsidR="00753CFE" w:rsidRPr="00753CFE" w:rsidRDefault="00753CFE" w:rsidP="00753CFE">
      <w:pPr>
        <w:pStyle w:val="a5"/>
        <w:numPr>
          <w:ilvl w:val="1"/>
          <w:numId w:val="71"/>
        </w:numPr>
        <w:rPr>
          <w:rFonts w:ascii="Times New Roman" w:hAnsi="Times New Roman"/>
          <w:sz w:val="24"/>
          <w:szCs w:val="24"/>
        </w:rPr>
      </w:pPr>
      <w:r w:rsidRPr="00753CFE">
        <w:rPr>
          <w:rFonts w:ascii="Times New Roman" w:hAnsi="Times New Roman"/>
          <w:sz w:val="24"/>
          <w:szCs w:val="24"/>
        </w:rPr>
        <w:t>В видеопамяти;</w:t>
      </w:r>
    </w:p>
    <w:p w:rsidR="00753CFE" w:rsidRPr="00753CFE" w:rsidRDefault="00753CFE" w:rsidP="00753CFE">
      <w:pPr>
        <w:pStyle w:val="a5"/>
        <w:numPr>
          <w:ilvl w:val="1"/>
          <w:numId w:val="71"/>
        </w:numPr>
        <w:rPr>
          <w:rFonts w:ascii="Times New Roman" w:hAnsi="Times New Roman"/>
          <w:sz w:val="24"/>
          <w:szCs w:val="24"/>
        </w:rPr>
      </w:pPr>
      <w:r w:rsidRPr="00753CFE">
        <w:rPr>
          <w:rFonts w:ascii="Times New Roman" w:hAnsi="Times New Roman"/>
          <w:sz w:val="24"/>
          <w:szCs w:val="24"/>
        </w:rPr>
        <w:t>В процессоре;</w:t>
      </w:r>
    </w:p>
    <w:p w:rsidR="00753CFE" w:rsidRPr="00753CFE" w:rsidRDefault="00753CFE" w:rsidP="00753CFE">
      <w:pPr>
        <w:pStyle w:val="a5"/>
        <w:numPr>
          <w:ilvl w:val="1"/>
          <w:numId w:val="71"/>
        </w:numPr>
        <w:rPr>
          <w:rFonts w:ascii="Times New Roman" w:hAnsi="Times New Roman"/>
          <w:sz w:val="24"/>
          <w:szCs w:val="24"/>
        </w:rPr>
      </w:pPr>
      <w:r w:rsidRPr="00753CFE">
        <w:rPr>
          <w:rFonts w:ascii="Times New Roman" w:hAnsi="Times New Roman"/>
          <w:sz w:val="24"/>
          <w:szCs w:val="24"/>
        </w:rPr>
        <w:t>В оперативной памяти;</w:t>
      </w:r>
    </w:p>
    <w:p w:rsidR="00753CFE" w:rsidRDefault="00753CFE" w:rsidP="00753CFE">
      <w:pPr>
        <w:pStyle w:val="a5"/>
        <w:numPr>
          <w:ilvl w:val="1"/>
          <w:numId w:val="71"/>
        </w:numPr>
        <w:rPr>
          <w:rFonts w:ascii="Times New Roman" w:hAnsi="Times New Roman"/>
          <w:sz w:val="24"/>
          <w:szCs w:val="24"/>
        </w:rPr>
      </w:pPr>
      <w:r w:rsidRPr="00753CFE">
        <w:rPr>
          <w:rFonts w:ascii="Times New Roman" w:hAnsi="Times New Roman"/>
          <w:sz w:val="24"/>
          <w:szCs w:val="24"/>
        </w:rPr>
        <w:t>В ПЗУ.</w:t>
      </w:r>
    </w:p>
    <w:p w:rsidR="00753CFE" w:rsidRPr="00753CFE" w:rsidRDefault="00AC0E4A" w:rsidP="00753CFE">
      <w:pPr>
        <w:pStyle w:val="a5"/>
        <w:numPr>
          <w:ilvl w:val="0"/>
          <w:numId w:val="7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 составлен с использованием алфавита мощностью 128 символов и содержит 50 символов. Каков информационный объем текста?</w:t>
      </w:r>
    </w:p>
    <w:p w:rsidR="00611827" w:rsidRDefault="00611827">
      <w:r>
        <w:br w:type="page"/>
      </w:r>
    </w:p>
    <w:p w:rsidR="00611827" w:rsidRDefault="00611827" w:rsidP="00611827">
      <w:pPr>
        <w:shd w:val="clear" w:color="auto" w:fill="FFFFFF"/>
        <w:spacing w:before="100" w:beforeAutospacing="1" w:after="100" w:afterAutospacing="1"/>
        <w:contextualSpacing/>
        <w:jc w:val="center"/>
        <w:rPr>
          <w:b/>
        </w:rPr>
      </w:pPr>
      <w:r w:rsidRPr="00256E76">
        <w:rPr>
          <w:b/>
        </w:rPr>
        <w:lastRenderedPageBreak/>
        <w:t>Итоговая контрольная работа</w:t>
      </w:r>
    </w:p>
    <w:p w:rsidR="00611827" w:rsidRDefault="00611827" w:rsidP="00611827">
      <w:pPr>
        <w:shd w:val="clear" w:color="auto" w:fill="FFFFFF"/>
        <w:spacing w:before="100" w:beforeAutospacing="1" w:after="100" w:afterAutospacing="1"/>
        <w:contextualSpacing/>
      </w:pPr>
      <w:r w:rsidRPr="00E7453F">
        <w:t>Цель работы: оцен</w:t>
      </w:r>
      <w:r>
        <w:t>ка уровня достижения учащимися 7</w:t>
      </w:r>
      <w:r w:rsidRPr="00E7453F">
        <w:t xml:space="preserve"> класса результатов обучения </w:t>
      </w:r>
      <w:r>
        <w:t>информатики.</w:t>
      </w:r>
    </w:p>
    <w:p w:rsidR="00611827" w:rsidRPr="00E7453F" w:rsidRDefault="00611827" w:rsidP="0089032A">
      <w:pPr>
        <w:numPr>
          <w:ilvl w:val="0"/>
          <w:numId w:val="73"/>
        </w:numPr>
        <w:shd w:val="clear" w:color="auto" w:fill="FFFFFF"/>
        <w:spacing w:before="100" w:beforeAutospacing="1" w:after="100" w:afterAutospacing="1"/>
        <w:ind w:left="709"/>
        <w:contextualSpacing/>
      </w:pPr>
      <w:r w:rsidRPr="00E7453F">
        <w:t>Система оценивания отдельных заданий и работы в целом</w:t>
      </w:r>
    </w:p>
    <w:tbl>
      <w:tblPr>
        <w:tblStyle w:val="a6"/>
        <w:tblW w:w="0" w:type="auto"/>
        <w:tblInd w:w="250" w:type="dxa"/>
        <w:tblLook w:val="04A0"/>
      </w:tblPr>
      <w:tblGrid>
        <w:gridCol w:w="1441"/>
        <w:gridCol w:w="2268"/>
        <w:gridCol w:w="4645"/>
      </w:tblGrid>
      <w:tr w:rsidR="00611827" w:rsidRPr="00E7453F" w:rsidTr="00C95443">
        <w:trPr>
          <w:trHeight w:val="291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1827" w:rsidRPr="00E7453F" w:rsidRDefault="00611827" w:rsidP="00C95443">
            <w:pPr>
              <w:spacing w:before="100" w:beforeAutospacing="1" w:after="100" w:afterAutospacing="1"/>
              <w:contextualSpacing/>
            </w:pPr>
            <w:r w:rsidRPr="00E7453F">
              <w:t>№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1827" w:rsidRPr="00E7453F" w:rsidRDefault="00611827" w:rsidP="00C95443">
            <w:pPr>
              <w:spacing w:before="100" w:beforeAutospacing="1" w:after="100" w:afterAutospacing="1"/>
              <w:contextualSpacing/>
            </w:pPr>
            <w:r w:rsidRPr="00E7453F">
              <w:t>Количество баллов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1827" w:rsidRPr="00E7453F" w:rsidRDefault="00611827" w:rsidP="00C95443">
            <w:pPr>
              <w:spacing w:before="100" w:beforeAutospacing="1" w:after="100" w:afterAutospacing="1"/>
              <w:contextualSpacing/>
            </w:pPr>
            <w:r w:rsidRPr="00E7453F">
              <w:t>Комментарий</w:t>
            </w:r>
          </w:p>
        </w:tc>
      </w:tr>
      <w:tr w:rsidR="00611827" w:rsidRPr="00E7453F" w:rsidTr="00C95443"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27" w:rsidRPr="00E7453F" w:rsidRDefault="00611827" w:rsidP="00C95443">
            <w:pPr>
              <w:spacing w:before="100" w:beforeAutospacing="1" w:after="100" w:afterAutospacing="1"/>
              <w:contextualSpacing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27" w:rsidRPr="00E7453F" w:rsidRDefault="00611827" w:rsidP="00C95443">
            <w:pPr>
              <w:spacing w:before="100" w:beforeAutospacing="1" w:after="100" w:afterAutospacing="1"/>
              <w:contextualSpacing/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27" w:rsidRPr="00E7453F" w:rsidRDefault="00611827" w:rsidP="00C95443">
            <w:pPr>
              <w:spacing w:before="100" w:beforeAutospacing="1" w:after="100" w:afterAutospacing="1"/>
              <w:contextualSpacing/>
            </w:pPr>
          </w:p>
        </w:tc>
      </w:tr>
      <w:tr w:rsidR="00611827" w:rsidRPr="00E7453F" w:rsidTr="00C95443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27" w:rsidRPr="00E7453F" w:rsidRDefault="00611827" w:rsidP="00C95443">
            <w:pPr>
              <w:spacing w:before="100" w:beforeAutospacing="1" w:after="100" w:afterAutospacing="1"/>
              <w:contextualSpacing/>
            </w:pPr>
            <w:r>
              <w:t>1-1</w:t>
            </w:r>
            <w:r w:rsidR="0089032A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27" w:rsidRPr="00E7453F" w:rsidRDefault="00611827" w:rsidP="00C95443">
            <w:pPr>
              <w:spacing w:before="100" w:beforeAutospacing="1" w:after="100" w:afterAutospacing="1"/>
              <w:contextualSpacing/>
            </w:pPr>
            <w:r w:rsidRPr="00E7453F"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27" w:rsidRPr="00E7453F" w:rsidRDefault="00611827" w:rsidP="00C95443">
            <w:pPr>
              <w:spacing w:before="100" w:beforeAutospacing="1" w:after="100" w:afterAutospacing="1"/>
              <w:contextualSpacing/>
            </w:pPr>
            <w:r w:rsidRPr="00E7453F">
              <w:t>Получен верный ответ</w:t>
            </w:r>
          </w:p>
        </w:tc>
      </w:tr>
      <w:tr w:rsidR="0089032A" w:rsidRPr="00E7453F" w:rsidTr="00C95443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2A" w:rsidRDefault="0089032A" w:rsidP="00C95443">
            <w:pPr>
              <w:spacing w:before="100" w:beforeAutospacing="1" w:after="100" w:afterAutospacing="1"/>
              <w:contextualSpacing/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2A" w:rsidRPr="00E7453F" w:rsidRDefault="0089032A" w:rsidP="00C95443">
            <w:pPr>
              <w:spacing w:before="100" w:beforeAutospacing="1" w:after="100" w:afterAutospacing="1"/>
              <w:contextualSpacing/>
            </w:pPr>
            <w:r>
              <w:t>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2A" w:rsidRDefault="0089032A" w:rsidP="00C95443">
            <w:pPr>
              <w:spacing w:before="100" w:beforeAutospacing="1" w:after="100" w:afterAutospacing="1"/>
              <w:contextualSpacing/>
            </w:pPr>
            <w:r>
              <w:t>1 балл - частично решеная задача</w:t>
            </w:r>
          </w:p>
          <w:p w:rsidR="0089032A" w:rsidRPr="00E7453F" w:rsidRDefault="0089032A" w:rsidP="00C95443">
            <w:pPr>
              <w:spacing w:before="100" w:beforeAutospacing="1" w:after="100" w:afterAutospacing="1"/>
              <w:contextualSpacing/>
            </w:pPr>
            <w:r>
              <w:t>2 балла - полное решение задачи</w:t>
            </w:r>
          </w:p>
        </w:tc>
      </w:tr>
    </w:tbl>
    <w:p w:rsidR="00611827" w:rsidRPr="00E7453F" w:rsidRDefault="00611827" w:rsidP="00611827">
      <w:pPr>
        <w:shd w:val="clear" w:color="auto" w:fill="FFFFFF"/>
        <w:spacing w:before="100" w:beforeAutospacing="1" w:after="100" w:afterAutospacing="1"/>
        <w:contextualSpacing/>
      </w:pPr>
      <w:r w:rsidRPr="00E7453F">
        <w:t>Перевод в 5- бальную систему.</w:t>
      </w:r>
    </w:p>
    <w:p w:rsidR="00611827" w:rsidRPr="00E7453F" w:rsidRDefault="00611827" w:rsidP="00611827">
      <w:pPr>
        <w:shd w:val="clear" w:color="auto" w:fill="FFFFFF"/>
        <w:spacing w:before="100" w:beforeAutospacing="1" w:after="100" w:afterAutospacing="1"/>
        <w:contextualSpacing/>
      </w:pPr>
      <w:r>
        <w:t>5 – 1</w:t>
      </w:r>
      <w:r w:rsidR="0089032A">
        <w:t>6</w:t>
      </w:r>
      <w:r w:rsidRPr="00E7453F">
        <w:t>-1</w:t>
      </w:r>
      <w:r w:rsidR="0089032A">
        <w:t>5</w:t>
      </w:r>
      <w:r w:rsidRPr="00E7453F">
        <w:t xml:space="preserve"> баллов</w:t>
      </w:r>
    </w:p>
    <w:p w:rsidR="00611827" w:rsidRPr="00E7453F" w:rsidRDefault="00611827" w:rsidP="00611827">
      <w:pPr>
        <w:shd w:val="clear" w:color="auto" w:fill="FFFFFF"/>
        <w:spacing w:before="100" w:beforeAutospacing="1" w:after="100" w:afterAutospacing="1"/>
        <w:contextualSpacing/>
      </w:pPr>
      <w:r w:rsidRPr="00E7453F">
        <w:t>4 – 1</w:t>
      </w:r>
      <w:r w:rsidR="0089032A">
        <w:t>4</w:t>
      </w:r>
      <w:r w:rsidRPr="00E7453F">
        <w:t>-1</w:t>
      </w:r>
      <w:r w:rsidR="0089032A">
        <w:t>2</w:t>
      </w:r>
      <w:r w:rsidRPr="00E7453F">
        <w:t xml:space="preserve"> баллов</w:t>
      </w:r>
    </w:p>
    <w:p w:rsidR="00611827" w:rsidRPr="00E7453F" w:rsidRDefault="00611827" w:rsidP="00611827">
      <w:pPr>
        <w:shd w:val="clear" w:color="auto" w:fill="FFFFFF"/>
        <w:spacing w:before="100" w:beforeAutospacing="1" w:after="100" w:afterAutospacing="1"/>
        <w:contextualSpacing/>
      </w:pPr>
      <w:r w:rsidRPr="00E7453F">
        <w:t>3 – 1</w:t>
      </w:r>
      <w:r w:rsidR="0089032A">
        <w:t>1</w:t>
      </w:r>
      <w:r>
        <w:t>-8</w:t>
      </w:r>
      <w:r w:rsidRPr="00E7453F">
        <w:t xml:space="preserve"> баллов</w:t>
      </w:r>
    </w:p>
    <w:p w:rsidR="00611827" w:rsidRPr="00E7453F" w:rsidRDefault="00611827" w:rsidP="00611827">
      <w:pPr>
        <w:shd w:val="clear" w:color="auto" w:fill="FFFFFF"/>
        <w:spacing w:before="100" w:beforeAutospacing="1" w:after="100" w:afterAutospacing="1"/>
        <w:contextualSpacing/>
      </w:pPr>
      <w:r w:rsidRPr="00E7453F">
        <w:t>2 – менее 8 баллов</w:t>
      </w:r>
    </w:p>
    <w:p w:rsidR="00C87501" w:rsidRPr="0066383F" w:rsidRDefault="00C87501" w:rsidP="00C87501">
      <w:pPr>
        <w:ind w:left="720"/>
      </w:pPr>
    </w:p>
    <w:p w:rsidR="00611827" w:rsidRPr="00256E76" w:rsidRDefault="00611827" w:rsidP="00611827">
      <w:pPr>
        <w:shd w:val="clear" w:color="auto" w:fill="FFFFFF"/>
        <w:spacing w:before="100" w:beforeAutospacing="1" w:after="100" w:afterAutospacing="1"/>
        <w:contextualSpacing/>
        <w:jc w:val="center"/>
      </w:pPr>
      <w:r>
        <w:t>Вариант работы</w:t>
      </w:r>
    </w:p>
    <w:p w:rsidR="0089032A" w:rsidRDefault="00611827" w:rsidP="0089032A">
      <w:pPr>
        <w:pStyle w:val="a5"/>
        <w:numPr>
          <w:ilvl w:val="0"/>
          <w:numId w:val="74"/>
        </w:numPr>
        <w:tabs>
          <w:tab w:val="left" w:pos="3700"/>
        </w:tabs>
        <w:spacing w:after="0"/>
        <w:ind w:left="709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Текстовый редактор - программа, предназначенная для:</w:t>
      </w:r>
    </w:p>
    <w:p w:rsidR="0089032A" w:rsidRDefault="00611827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Создания, редактирования и форматирования текстовой информации;</w:t>
      </w:r>
    </w:p>
    <w:p w:rsidR="0089032A" w:rsidRDefault="00611827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Работы с изображениями в процессе создания игровых программ;</w:t>
      </w:r>
    </w:p>
    <w:p w:rsidR="0089032A" w:rsidRDefault="00611827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Управление ресурсами ПК при создании документов;</w:t>
      </w:r>
    </w:p>
    <w:p w:rsidR="0089032A" w:rsidRDefault="00611827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Автоматического перевода с символьных языков в машинные коды;</w:t>
      </w:r>
    </w:p>
    <w:p w:rsidR="0089032A" w:rsidRDefault="00611827" w:rsidP="0089032A">
      <w:pPr>
        <w:pStyle w:val="a5"/>
        <w:numPr>
          <w:ilvl w:val="0"/>
          <w:numId w:val="74"/>
        </w:numPr>
        <w:tabs>
          <w:tab w:val="left" w:pos="3700"/>
        </w:tabs>
        <w:spacing w:after="0"/>
        <w:ind w:left="709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При наборе текста одно слово от другого отделяется:</w:t>
      </w:r>
    </w:p>
    <w:p w:rsidR="0089032A" w:rsidRDefault="00611827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Точкой;</w:t>
      </w:r>
    </w:p>
    <w:p w:rsidR="0089032A" w:rsidRDefault="00611827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Пробелом;</w:t>
      </w:r>
    </w:p>
    <w:p w:rsidR="0089032A" w:rsidRDefault="00611827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Запятой;</w:t>
      </w:r>
    </w:p>
    <w:p w:rsidR="0089032A" w:rsidRDefault="00611827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Двоеточием.</w:t>
      </w:r>
    </w:p>
    <w:p w:rsidR="0089032A" w:rsidRDefault="00611827" w:rsidP="0089032A">
      <w:pPr>
        <w:pStyle w:val="a5"/>
        <w:numPr>
          <w:ilvl w:val="0"/>
          <w:numId w:val="74"/>
        </w:numPr>
        <w:tabs>
          <w:tab w:val="left" w:pos="3700"/>
        </w:tabs>
        <w:spacing w:after="0"/>
        <w:ind w:left="709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Гипертекст - это </w:t>
      </w:r>
    </w:p>
    <w:p w:rsidR="0089032A" w:rsidRDefault="00611827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Структурированный текст, в котором могут осуществляться переходы по выделенным меткам;</w:t>
      </w:r>
    </w:p>
    <w:p w:rsidR="0089032A" w:rsidRDefault="00611827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Обычный, но очень большой по объему текст;</w:t>
      </w:r>
    </w:p>
    <w:p w:rsidR="0089032A" w:rsidRDefault="00611827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Текст, буквы которого набраны шрифтом очень большого размера;</w:t>
      </w:r>
    </w:p>
    <w:p w:rsidR="0089032A" w:rsidRDefault="00611827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Распределенная совокупность баз данных, содержащих тексты.</w:t>
      </w:r>
    </w:p>
    <w:p w:rsidR="0089032A" w:rsidRDefault="00611827" w:rsidP="0089032A">
      <w:pPr>
        <w:pStyle w:val="a5"/>
        <w:numPr>
          <w:ilvl w:val="0"/>
          <w:numId w:val="74"/>
        </w:numPr>
        <w:tabs>
          <w:tab w:val="left" w:pos="3700"/>
        </w:tabs>
        <w:spacing w:after="0"/>
        <w:ind w:left="709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Где хранится информация о состоянии каждого пикселя?</w:t>
      </w:r>
    </w:p>
    <w:p w:rsidR="0089032A" w:rsidRDefault="00611827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Видеопамяти</w:t>
      </w:r>
    </w:p>
    <w:p w:rsidR="0089032A" w:rsidRDefault="00611827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Видеоадаптере</w:t>
      </w:r>
    </w:p>
    <w:p w:rsidR="0089032A" w:rsidRDefault="00611827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Дисплейном процессоре</w:t>
      </w:r>
    </w:p>
    <w:p w:rsidR="0089032A" w:rsidRDefault="0089032A" w:rsidP="0089032A">
      <w:pPr>
        <w:pStyle w:val="a5"/>
        <w:numPr>
          <w:ilvl w:val="0"/>
          <w:numId w:val="74"/>
        </w:numPr>
        <w:tabs>
          <w:tab w:val="left" w:pos="3700"/>
        </w:tabs>
        <w:spacing w:after="0"/>
        <w:ind w:left="709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С какой информацией не работали машины 1-го и 2-го поколения?</w:t>
      </w:r>
    </w:p>
    <w:p w:rsidR="0089032A" w:rsidRDefault="0089032A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Числовой</w:t>
      </w:r>
    </w:p>
    <w:p w:rsidR="0089032A" w:rsidRDefault="0089032A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Символьной</w:t>
      </w:r>
    </w:p>
    <w:p w:rsidR="0089032A" w:rsidRDefault="0089032A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Графической</w:t>
      </w:r>
    </w:p>
    <w:p w:rsidR="0089032A" w:rsidRDefault="0089032A" w:rsidP="0089032A">
      <w:pPr>
        <w:pStyle w:val="a5"/>
        <w:numPr>
          <w:ilvl w:val="0"/>
          <w:numId w:val="74"/>
        </w:numPr>
        <w:tabs>
          <w:tab w:val="left" w:pos="3700"/>
        </w:tabs>
        <w:spacing w:after="0"/>
        <w:ind w:left="709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В каком режиме были представлены первые изображения?</w:t>
      </w:r>
    </w:p>
    <w:p w:rsidR="0089032A" w:rsidRDefault="0089032A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В режиме конструкторской графики</w:t>
      </w:r>
    </w:p>
    <w:p w:rsidR="0089032A" w:rsidRDefault="0089032A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В режиме наскальных рисунков</w:t>
      </w:r>
    </w:p>
    <w:p w:rsidR="0089032A" w:rsidRDefault="0089032A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В режиме текстовой печати</w:t>
      </w:r>
    </w:p>
    <w:p w:rsidR="0089032A" w:rsidRDefault="0089032A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В режиме символьной печати</w:t>
      </w:r>
    </w:p>
    <w:p w:rsidR="0089032A" w:rsidRDefault="0089032A" w:rsidP="0089032A">
      <w:pPr>
        <w:pStyle w:val="a5"/>
        <w:numPr>
          <w:ilvl w:val="0"/>
          <w:numId w:val="74"/>
        </w:numPr>
        <w:tabs>
          <w:tab w:val="left" w:pos="3700"/>
        </w:tabs>
        <w:spacing w:after="0"/>
        <w:ind w:left="709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Устройство для демонстрации мультимедиа приложения в большой аудитории используют:</w:t>
      </w:r>
    </w:p>
    <w:p w:rsidR="0089032A" w:rsidRDefault="0089032A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Ватман</w:t>
      </w:r>
    </w:p>
    <w:p w:rsidR="0089032A" w:rsidRDefault="0089032A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Эпидиаскопы</w:t>
      </w:r>
    </w:p>
    <w:p w:rsidR="0089032A" w:rsidRDefault="0089032A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lastRenderedPageBreak/>
        <w:t xml:space="preserve">Слайд-проекторы </w:t>
      </w:r>
    </w:p>
    <w:p w:rsidR="0089032A" w:rsidRDefault="0089032A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 xml:space="preserve">Кодоскопы </w:t>
      </w:r>
    </w:p>
    <w:p w:rsidR="0089032A" w:rsidRDefault="0089032A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Мультимедиа проектор</w:t>
      </w:r>
    </w:p>
    <w:p w:rsidR="0089032A" w:rsidRDefault="0089032A" w:rsidP="0089032A">
      <w:pPr>
        <w:pStyle w:val="a5"/>
        <w:numPr>
          <w:ilvl w:val="0"/>
          <w:numId w:val="74"/>
        </w:numPr>
        <w:tabs>
          <w:tab w:val="left" w:pos="3700"/>
        </w:tabs>
        <w:spacing w:after="0"/>
        <w:ind w:left="709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Что можно использовать для связи между отдельными фрагментами презентации?</w:t>
      </w:r>
    </w:p>
    <w:p w:rsidR="0089032A" w:rsidRDefault="0089032A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Нумераци</w:t>
      </w:r>
    </w:p>
    <w:p w:rsidR="0089032A" w:rsidRDefault="0089032A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Гиперссылки</w:t>
      </w:r>
    </w:p>
    <w:p w:rsidR="0089032A" w:rsidRDefault="0089032A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Анимацию</w:t>
      </w:r>
    </w:p>
    <w:p w:rsidR="0089032A" w:rsidRDefault="0089032A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Вид</w:t>
      </w:r>
    </w:p>
    <w:p w:rsidR="0089032A" w:rsidRDefault="0089032A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 xml:space="preserve">Дизайн </w:t>
      </w:r>
    </w:p>
    <w:p w:rsidR="0089032A" w:rsidRDefault="0089032A" w:rsidP="0089032A">
      <w:pPr>
        <w:pStyle w:val="a5"/>
        <w:numPr>
          <w:ilvl w:val="0"/>
          <w:numId w:val="74"/>
        </w:numPr>
        <w:tabs>
          <w:tab w:val="left" w:pos="3700"/>
        </w:tabs>
        <w:spacing w:after="0"/>
        <w:ind w:left="709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По способу восприятия человеком различают следующие виды информации:</w:t>
      </w:r>
    </w:p>
    <w:p w:rsidR="0089032A" w:rsidRDefault="0089032A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Текстовую, числовую, графическую, табличную;</w:t>
      </w:r>
    </w:p>
    <w:p w:rsidR="0089032A" w:rsidRDefault="0089032A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Научную, социальную, политическую, экономическую, религиозную;</w:t>
      </w:r>
    </w:p>
    <w:p w:rsidR="0089032A" w:rsidRDefault="0089032A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Обыденную, производственную, техническую, управленческую;</w:t>
      </w:r>
    </w:p>
    <w:p w:rsidR="0089032A" w:rsidRDefault="0089032A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Визуальную, звуковую, тактильную, обонятельную, вкусовую;</w:t>
      </w:r>
    </w:p>
    <w:p w:rsidR="0089032A" w:rsidRDefault="0089032A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Математическую, биологическую, медицинскую, психологическую.</w:t>
      </w:r>
    </w:p>
    <w:p w:rsidR="0089032A" w:rsidRDefault="0089032A" w:rsidP="0089032A">
      <w:pPr>
        <w:pStyle w:val="a5"/>
        <w:numPr>
          <w:ilvl w:val="0"/>
          <w:numId w:val="74"/>
        </w:numPr>
        <w:tabs>
          <w:tab w:val="left" w:pos="3700"/>
        </w:tabs>
        <w:spacing w:after="0"/>
        <w:ind w:left="709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Что хранится в памяти компьютера?</w:t>
      </w:r>
    </w:p>
    <w:p w:rsidR="0089032A" w:rsidRDefault="0089032A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eastAsia="Times New Roman" w:hAnsi="Times New Roman"/>
          <w:sz w:val="24"/>
          <w:szCs w:val="24"/>
        </w:rPr>
        <w:t>Совокупность средств взаимодействия программы и пользователя</w:t>
      </w:r>
    </w:p>
    <w:p w:rsidR="0089032A" w:rsidRDefault="0089032A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eastAsia="Times New Roman" w:hAnsi="Times New Roman"/>
          <w:sz w:val="24"/>
          <w:szCs w:val="24"/>
        </w:rPr>
        <w:t>Данные и программы</w:t>
      </w:r>
    </w:p>
    <w:p w:rsidR="0089032A" w:rsidRDefault="0089032A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eastAsia="Times New Roman" w:hAnsi="Times New Roman"/>
          <w:sz w:val="24"/>
          <w:szCs w:val="24"/>
        </w:rPr>
        <w:t>Файлы, клипы, документы, видео, рисунки</w:t>
      </w:r>
    </w:p>
    <w:p w:rsidR="0089032A" w:rsidRDefault="0089032A" w:rsidP="0089032A">
      <w:pPr>
        <w:pStyle w:val="a5"/>
        <w:numPr>
          <w:ilvl w:val="0"/>
          <w:numId w:val="74"/>
        </w:numPr>
        <w:tabs>
          <w:tab w:val="left" w:pos="3700"/>
        </w:tabs>
        <w:spacing w:after="0"/>
        <w:ind w:left="709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Пользователь работал с каталогом С</w:t>
      </w:r>
      <w:r w:rsidRPr="0089032A">
        <w:rPr>
          <w:rFonts w:ascii="Times New Roman" w:hAnsi="Times New Roman"/>
          <w:b/>
          <w:bCs/>
          <w:sz w:val="24"/>
          <w:szCs w:val="24"/>
        </w:rPr>
        <w:t>:\Архив\Рисунки\Натюрморты</w:t>
      </w:r>
      <w:r w:rsidRPr="0089032A">
        <w:rPr>
          <w:rFonts w:ascii="Times New Roman" w:hAnsi="Times New Roman"/>
          <w:sz w:val="24"/>
          <w:szCs w:val="24"/>
        </w:rPr>
        <w:t>.</w:t>
      </w:r>
    </w:p>
    <w:p w:rsidR="0089032A" w:rsidRDefault="0089032A" w:rsidP="0089032A">
      <w:pPr>
        <w:pStyle w:val="a5"/>
        <w:tabs>
          <w:tab w:val="left" w:pos="3700"/>
        </w:tabs>
        <w:spacing w:after="0"/>
        <w:ind w:left="709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 xml:space="preserve">Сначала он поднялся на один уровень вверх, затем еще раз поднялся на один уровень вверх и после этого спустился в каталог </w:t>
      </w:r>
      <w:r w:rsidRPr="0089032A">
        <w:rPr>
          <w:rFonts w:ascii="Times New Roman" w:hAnsi="Times New Roman"/>
          <w:b/>
          <w:bCs/>
          <w:sz w:val="24"/>
          <w:szCs w:val="24"/>
        </w:rPr>
        <w:t>Фотографии</w:t>
      </w:r>
      <w:r w:rsidRPr="0089032A">
        <w:rPr>
          <w:rFonts w:ascii="Times New Roman" w:hAnsi="Times New Roman"/>
          <w:sz w:val="24"/>
          <w:szCs w:val="24"/>
        </w:rPr>
        <w:t>. Укажите полный путь каталога, в котором оказался пользователь.</w:t>
      </w:r>
    </w:p>
    <w:p w:rsidR="0089032A" w:rsidRDefault="0089032A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C:\Архив\Рисунки\Фотографии</w:t>
      </w:r>
    </w:p>
    <w:p w:rsidR="0089032A" w:rsidRDefault="0089032A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C:\Архив\Фотографии</w:t>
      </w:r>
    </w:p>
    <w:p w:rsidR="0089032A" w:rsidRDefault="0089032A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C:\Фотографии\Архив</w:t>
      </w:r>
    </w:p>
    <w:p w:rsidR="0089032A" w:rsidRDefault="0089032A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C:\Фотографии</w:t>
      </w:r>
    </w:p>
    <w:p w:rsidR="0089032A" w:rsidRDefault="0089032A" w:rsidP="0089032A">
      <w:pPr>
        <w:pStyle w:val="a5"/>
        <w:numPr>
          <w:ilvl w:val="0"/>
          <w:numId w:val="74"/>
        </w:numPr>
        <w:tabs>
          <w:tab w:val="left" w:pos="3700"/>
        </w:tabs>
        <w:spacing w:after="0"/>
        <w:ind w:left="709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 xml:space="preserve">Качество решений, принятых на основании полученной информации, зависит от … </w:t>
      </w:r>
    </w:p>
    <w:p w:rsidR="0089032A" w:rsidRDefault="0089032A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 xml:space="preserve">Вида информации; </w:t>
      </w:r>
    </w:p>
    <w:p w:rsidR="0089032A" w:rsidRDefault="0089032A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 xml:space="preserve">Свойств информации; </w:t>
      </w:r>
    </w:p>
    <w:p w:rsidR="0089032A" w:rsidRDefault="0089032A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 xml:space="preserve">Количества информации; </w:t>
      </w:r>
    </w:p>
    <w:p w:rsidR="0089032A" w:rsidRDefault="0089032A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Способа передачи и хранения информации?</w:t>
      </w:r>
    </w:p>
    <w:p w:rsidR="0089032A" w:rsidRDefault="0089032A" w:rsidP="0089032A">
      <w:pPr>
        <w:pStyle w:val="a5"/>
        <w:numPr>
          <w:ilvl w:val="0"/>
          <w:numId w:val="74"/>
        </w:numPr>
        <w:tabs>
          <w:tab w:val="left" w:pos="3700"/>
        </w:tabs>
        <w:spacing w:after="0"/>
        <w:ind w:left="709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Замена слова в тексте по заданному образцу является процессом:</w:t>
      </w:r>
    </w:p>
    <w:p w:rsidR="0089032A" w:rsidRDefault="0089032A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Обработки информации;</w:t>
      </w:r>
    </w:p>
    <w:p w:rsidR="0089032A" w:rsidRDefault="0089032A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Хранения информации;</w:t>
      </w:r>
    </w:p>
    <w:p w:rsidR="0089032A" w:rsidRDefault="0089032A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Передачи информации;</w:t>
      </w:r>
    </w:p>
    <w:p w:rsidR="0089032A" w:rsidRDefault="0089032A" w:rsidP="0089032A">
      <w:pPr>
        <w:pStyle w:val="a5"/>
        <w:numPr>
          <w:ilvl w:val="1"/>
          <w:numId w:val="74"/>
        </w:numPr>
        <w:tabs>
          <w:tab w:val="left" w:pos="37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Уничтожение информации;</w:t>
      </w:r>
    </w:p>
    <w:p w:rsidR="0089032A" w:rsidRPr="0089032A" w:rsidRDefault="0089032A" w:rsidP="0089032A">
      <w:pPr>
        <w:pStyle w:val="a5"/>
        <w:numPr>
          <w:ilvl w:val="0"/>
          <w:numId w:val="74"/>
        </w:numPr>
        <w:tabs>
          <w:tab w:val="left" w:pos="3700"/>
        </w:tabs>
        <w:ind w:left="709"/>
        <w:rPr>
          <w:rFonts w:ascii="Times New Roman" w:hAnsi="Times New Roman"/>
          <w:sz w:val="24"/>
          <w:szCs w:val="24"/>
        </w:rPr>
      </w:pPr>
      <w:r w:rsidRPr="00E02E19">
        <w:rPr>
          <w:rFonts w:ascii="Times New Roman" w:hAnsi="Times New Roman"/>
          <w:sz w:val="24"/>
          <w:szCs w:val="24"/>
        </w:rPr>
        <w:t xml:space="preserve">Текст, набранный в тестовом редакторе, храниться на внешнем запоминающем устройстве в </w:t>
      </w:r>
      <w:r w:rsidRPr="0089032A">
        <w:rPr>
          <w:rFonts w:ascii="Times New Roman" w:hAnsi="Times New Roman"/>
          <w:sz w:val="24"/>
          <w:szCs w:val="24"/>
        </w:rPr>
        <w:t xml:space="preserve">виде: </w:t>
      </w:r>
    </w:p>
    <w:p w:rsidR="0089032A" w:rsidRPr="0089032A" w:rsidRDefault="0089032A" w:rsidP="0089032A">
      <w:pPr>
        <w:pStyle w:val="a5"/>
        <w:numPr>
          <w:ilvl w:val="1"/>
          <w:numId w:val="74"/>
        </w:numPr>
        <w:tabs>
          <w:tab w:val="left" w:pos="3700"/>
        </w:tabs>
        <w:ind w:left="1418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Файла;</w:t>
      </w:r>
    </w:p>
    <w:p w:rsidR="0089032A" w:rsidRPr="0089032A" w:rsidRDefault="0089032A" w:rsidP="0089032A">
      <w:pPr>
        <w:pStyle w:val="a5"/>
        <w:numPr>
          <w:ilvl w:val="1"/>
          <w:numId w:val="74"/>
        </w:numPr>
        <w:tabs>
          <w:tab w:val="left" w:pos="3700"/>
        </w:tabs>
        <w:ind w:left="1418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>Таблицы кодировки;</w:t>
      </w:r>
    </w:p>
    <w:p w:rsidR="0089032A" w:rsidRPr="0089032A" w:rsidRDefault="0089032A" w:rsidP="0089032A">
      <w:pPr>
        <w:pStyle w:val="a5"/>
        <w:numPr>
          <w:ilvl w:val="1"/>
          <w:numId w:val="74"/>
        </w:numPr>
        <w:tabs>
          <w:tab w:val="left" w:pos="3700"/>
        </w:tabs>
        <w:ind w:left="1418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 xml:space="preserve">Рисунка; </w:t>
      </w:r>
    </w:p>
    <w:p w:rsidR="0089032A" w:rsidRPr="0089032A" w:rsidRDefault="0089032A" w:rsidP="0089032A">
      <w:pPr>
        <w:pStyle w:val="a5"/>
        <w:numPr>
          <w:ilvl w:val="1"/>
          <w:numId w:val="74"/>
        </w:numPr>
        <w:tabs>
          <w:tab w:val="left" w:pos="3700"/>
        </w:tabs>
        <w:ind w:left="1418"/>
        <w:rPr>
          <w:rFonts w:ascii="Times New Roman" w:hAnsi="Times New Roman"/>
          <w:sz w:val="24"/>
          <w:szCs w:val="24"/>
        </w:rPr>
      </w:pPr>
      <w:r w:rsidRPr="0089032A">
        <w:rPr>
          <w:rFonts w:ascii="Times New Roman" w:hAnsi="Times New Roman"/>
          <w:sz w:val="24"/>
          <w:szCs w:val="24"/>
        </w:rPr>
        <w:t xml:space="preserve">Ярлыка. </w:t>
      </w:r>
    </w:p>
    <w:p w:rsidR="0089032A" w:rsidRPr="00753CFE" w:rsidRDefault="0089032A" w:rsidP="0089032A">
      <w:pPr>
        <w:pStyle w:val="a5"/>
        <w:numPr>
          <w:ilvl w:val="0"/>
          <w:numId w:val="74"/>
        </w:num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 составлен с использованием алфавита мощностью 256 символов и содержит 150 символов. Каков информационный объем текста?</w:t>
      </w:r>
    </w:p>
    <w:p w:rsidR="0089032A" w:rsidRPr="0089032A" w:rsidRDefault="0089032A" w:rsidP="0089032A">
      <w:pPr>
        <w:pStyle w:val="a5"/>
        <w:tabs>
          <w:tab w:val="left" w:pos="3700"/>
        </w:tabs>
        <w:spacing w:after="0"/>
        <w:ind w:left="709"/>
        <w:rPr>
          <w:rFonts w:ascii="Times New Roman" w:hAnsi="Times New Roman"/>
          <w:sz w:val="24"/>
          <w:szCs w:val="24"/>
        </w:rPr>
      </w:pPr>
    </w:p>
    <w:p w:rsidR="00C87501" w:rsidRPr="00E7453F" w:rsidRDefault="00C87501" w:rsidP="00753CFE">
      <w:pPr>
        <w:pStyle w:val="a5"/>
        <w:shd w:val="clear" w:color="auto" w:fill="FFFFFF"/>
        <w:spacing w:before="100" w:beforeAutospacing="1" w:after="100" w:afterAutospacing="1"/>
        <w:ind w:left="360"/>
        <w:jc w:val="both"/>
      </w:pPr>
    </w:p>
    <w:sectPr w:rsidR="00C87501" w:rsidRPr="00E7453F" w:rsidSect="00E07341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742" w:rsidRDefault="00DD1742" w:rsidP="00A23E20">
      <w:r>
        <w:separator/>
      </w:r>
    </w:p>
  </w:endnote>
  <w:endnote w:type="continuationSeparator" w:id="1">
    <w:p w:rsidR="00DD1742" w:rsidRDefault="00DD1742" w:rsidP="00A23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742" w:rsidRDefault="00DD1742" w:rsidP="00A23E20">
      <w:r>
        <w:separator/>
      </w:r>
    </w:p>
  </w:footnote>
  <w:footnote w:type="continuationSeparator" w:id="1">
    <w:p w:rsidR="00DD1742" w:rsidRDefault="00DD1742" w:rsidP="00A23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672679"/>
    </w:sdtPr>
    <w:sdtContent>
      <w:p w:rsidR="00C87501" w:rsidRDefault="00784DED">
        <w:pPr>
          <w:pStyle w:val="ac"/>
          <w:jc w:val="right"/>
        </w:pPr>
        <w:fldSimple w:instr=" PAGE   \* MERGEFORMAT ">
          <w:r w:rsidR="00E33AAC">
            <w:rPr>
              <w:noProof/>
            </w:rPr>
            <w:t>2</w:t>
          </w:r>
        </w:fldSimple>
      </w:p>
    </w:sdtContent>
  </w:sdt>
  <w:p w:rsidR="00C87501" w:rsidRDefault="00C8750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4E1"/>
    <w:multiLevelType w:val="hybridMultilevel"/>
    <w:tmpl w:val="4AAC2F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4D39D5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F740B2"/>
    <w:multiLevelType w:val="hybridMultilevel"/>
    <w:tmpl w:val="5F107D48"/>
    <w:lvl w:ilvl="0" w:tplc="967A6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947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A7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24E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C8C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AC2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E5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488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FA7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2F76760"/>
    <w:multiLevelType w:val="multilevel"/>
    <w:tmpl w:val="F9467C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034C2BE6"/>
    <w:multiLevelType w:val="hybridMultilevel"/>
    <w:tmpl w:val="97309718"/>
    <w:lvl w:ilvl="0" w:tplc="006A3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FA7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32D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307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8B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ECB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463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F66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00E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5A82168"/>
    <w:multiLevelType w:val="hybridMultilevel"/>
    <w:tmpl w:val="485AF10E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AD4F35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402C2A"/>
    <w:multiLevelType w:val="hybridMultilevel"/>
    <w:tmpl w:val="E86896C4"/>
    <w:lvl w:ilvl="0" w:tplc="9FBC94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CBC41F5"/>
    <w:multiLevelType w:val="hybridMultilevel"/>
    <w:tmpl w:val="4078D1A6"/>
    <w:lvl w:ilvl="0" w:tplc="7A2EA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CC9B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52CF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74B5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A7F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943B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A468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1A5A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EE94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EA2300"/>
    <w:multiLevelType w:val="hybridMultilevel"/>
    <w:tmpl w:val="F8E64152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AA5403"/>
    <w:multiLevelType w:val="hybridMultilevel"/>
    <w:tmpl w:val="7CB80458"/>
    <w:lvl w:ilvl="0" w:tplc="EF842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769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141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B64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4EA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C2A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4C0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34C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A89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0DC453E7"/>
    <w:multiLevelType w:val="hybridMultilevel"/>
    <w:tmpl w:val="2E1A2910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1E0F17"/>
    <w:multiLevelType w:val="hybridMultilevel"/>
    <w:tmpl w:val="8570BE5C"/>
    <w:lvl w:ilvl="0" w:tplc="0419000F">
      <w:start w:val="1"/>
      <w:numFmt w:val="decimal"/>
      <w:lvlText w:val="%1."/>
      <w:lvlJc w:val="left"/>
      <w:pPr>
        <w:ind w:left="1502" w:hanging="360"/>
      </w:pPr>
    </w:lvl>
    <w:lvl w:ilvl="1" w:tplc="D27A3C9E">
      <w:start w:val="1"/>
      <w:numFmt w:val="russianLower"/>
      <w:lvlText w:val="%2."/>
      <w:lvlJc w:val="left"/>
      <w:pPr>
        <w:ind w:left="2222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0C042CC"/>
    <w:multiLevelType w:val="multilevel"/>
    <w:tmpl w:val="9F32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1C42E09"/>
    <w:multiLevelType w:val="hybridMultilevel"/>
    <w:tmpl w:val="96E42F12"/>
    <w:lvl w:ilvl="0" w:tplc="0E6A7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1A38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7C35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50F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FA9E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9619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E65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C667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4EDB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1735AB"/>
    <w:multiLevelType w:val="multilevel"/>
    <w:tmpl w:val="E93084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133C24BB"/>
    <w:multiLevelType w:val="hybridMultilevel"/>
    <w:tmpl w:val="00E24F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39905F1"/>
    <w:multiLevelType w:val="hybridMultilevel"/>
    <w:tmpl w:val="588C5A56"/>
    <w:lvl w:ilvl="0" w:tplc="13AAA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22AF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9853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E0F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0E5F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901A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1EA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A52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42B1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4122F74"/>
    <w:multiLevelType w:val="hybridMultilevel"/>
    <w:tmpl w:val="48206BAC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F80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F4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8CA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786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5A2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643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769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68E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14A830A4"/>
    <w:multiLevelType w:val="hybridMultilevel"/>
    <w:tmpl w:val="839C6C4C"/>
    <w:lvl w:ilvl="0" w:tplc="2B84D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F29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4A4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6E7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C885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DE0C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7A5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6C78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5411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76F373D"/>
    <w:multiLevelType w:val="hybridMultilevel"/>
    <w:tmpl w:val="DBF84AD4"/>
    <w:lvl w:ilvl="0" w:tplc="1D245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82A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DAC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340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CCF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826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5C3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6A5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1C2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19922C2B"/>
    <w:multiLevelType w:val="hybridMultilevel"/>
    <w:tmpl w:val="62FE1DDE"/>
    <w:lvl w:ilvl="0" w:tplc="31F85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1C35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12D0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B0C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200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36E0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F22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140D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62F4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B4318C6"/>
    <w:multiLevelType w:val="hybridMultilevel"/>
    <w:tmpl w:val="1644AAB2"/>
    <w:lvl w:ilvl="0" w:tplc="49CC9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CE22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1E1D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C8F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05C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E29E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D09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D058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FAD4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B681A34"/>
    <w:multiLevelType w:val="hybridMultilevel"/>
    <w:tmpl w:val="D1B6B86C"/>
    <w:lvl w:ilvl="0" w:tplc="7882A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DA3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E6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400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EC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C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2C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E0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23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1D16162D"/>
    <w:multiLevelType w:val="hybridMultilevel"/>
    <w:tmpl w:val="FC166AC0"/>
    <w:lvl w:ilvl="0" w:tplc="E7DA2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6E3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2AD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1A7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4A0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F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9A4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205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1AE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1E2C235A"/>
    <w:multiLevelType w:val="hybridMultilevel"/>
    <w:tmpl w:val="D38411E8"/>
    <w:lvl w:ilvl="0" w:tplc="4692B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FE3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548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A6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600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066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707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265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6F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24853D0A"/>
    <w:multiLevelType w:val="hybridMultilevel"/>
    <w:tmpl w:val="F052237C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5EA2F84"/>
    <w:multiLevelType w:val="multilevel"/>
    <w:tmpl w:val="23A0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6F37019"/>
    <w:multiLevelType w:val="multilevel"/>
    <w:tmpl w:val="947A8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27A22C1D"/>
    <w:multiLevelType w:val="hybridMultilevel"/>
    <w:tmpl w:val="D3B8E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282844B9"/>
    <w:multiLevelType w:val="hybridMultilevel"/>
    <w:tmpl w:val="36908632"/>
    <w:lvl w:ilvl="0" w:tplc="AE5ED164">
      <w:start w:val="1"/>
      <w:numFmt w:val="decimal"/>
      <w:lvlText w:val="%1."/>
      <w:lvlJc w:val="left"/>
      <w:pPr>
        <w:tabs>
          <w:tab w:val="num" w:pos="2010"/>
        </w:tabs>
        <w:ind w:left="2010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1">
    <w:nsid w:val="2B3539E5"/>
    <w:multiLevelType w:val="hybridMultilevel"/>
    <w:tmpl w:val="737CEBC0"/>
    <w:lvl w:ilvl="0" w:tplc="A9D4C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F8F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A2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72B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E4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125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22F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764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10C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2B7265A8"/>
    <w:multiLevelType w:val="hybridMultilevel"/>
    <w:tmpl w:val="31724378"/>
    <w:lvl w:ilvl="0" w:tplc="ABF2D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6CD2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86C9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C647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F4A0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18E3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6806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927D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F1A26B0"/>
    <w:multiLevelType w:val="hybridMultilevel"/>
    <w:tmpl w:val="DE6A4AEE"/>
    <w:lvl w:ilvl="0" w:tplc="0419000F">
      <w:start w:val="1"/>
      <w:numFmt w:val="decimal"/>
      <w:lvlText w:val="%1."/>
      <w:lvlJc w:val="left"/>
      <w:pPr>
        <w:ind w:left="1502" w:hanging="360"/>
      </w:pPr>
    </w:lvl>
    <w:lvl w:ilvl="1" w:tplc="D27A3C9E">
      <w:start w:val="1"/>
      <w:numFmt w:val="russianLower"/>
      <w:lvlText w:val="%2."/>
      <w:lvlJc w:val="left"/>
      <w:pPr>
        <w:ind w:left="2222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05A16BC"/>
    <w:multiLevelType w:val="hybridMultilevel"/>
    <w:tmpl w:val="AD807BCE"/>
    <w:lvl w:ilvl="0" w:tplc="F6221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8E0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4E38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464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889F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EB3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0619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E4D7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3615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07542E0"/>
    <w:multiLevelType w:val="hybridMultilevel"/>
    <w:tmpl w:val="75EC4360"/>
    <w:lvl w:ilvl="0" w:tplc="F118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047F2D"/>
    <w:multiLevelType w:val="multilevel"/>
    <w:tmpl w:val="8DBE18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>
    <w:nsid w:val="325F30C9"/>
    <w:multiLevelType w:val="hybridMultilevel"/>
    <w:tmpl w:val="A06CC5BA"/>
    <w:lvl w:ilvl="0" w:tplc="26DE6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AA7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23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6A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ACA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046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E23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28D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1A4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34623F5B"/>
    <w:multiLevelType w:val="hybridMultilevel"/>
    <w:tmpl w:val="70A4D6B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78B1A21"/>
    <w:multiLevelType w:val="hybridMultilevel"/>
    <w:tmpl w:val="577EEC98"/>
    <w:lvl w:ilvl="0" w:tplc="267CD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C0A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44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906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942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10E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E9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CAC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1A8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37C37158"/>
    <w:multiLevelType w:val="hybridMultilevel"/>
    <w:tmpl w:val="1ED40E86"/>
    <w:lvl w:ilvl="0" w:tplc="90DCF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641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325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426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A6F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A41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96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AF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C8A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386A729E"/>
    <w:multiLevelType w:val="hybridMultilevel"/>
    <w:tmpl w:val="CBC83A08"/>
    <w:lvl w:ilvl="0" w:tplc="B5B0C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2C87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B6CE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F29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FA51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3808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02E6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A6D5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80AA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87235DD"/>
    <w:multiLevelType w:val="hybridMultilevel"/>
    <w:tmpl w:val="5AAC08C8"/>
    <w:lvl w:ilvl="0" w:tplc="3C469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CC1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663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CC9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DC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3C3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509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927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729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39FB1774"/>
    <w:multiLevelType w:val="hybridMultilevel"/>
    <w:tmpl w:val="C662383E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C666223"/>
    <w:multiLevelType w:val="hybridMultilevel"/>
    <w:tmpl w:val="415819A8"/>
    <w:lvl w:ilvl="0" w:tplc="C00E6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EA82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86B1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264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EE7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48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B00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A28E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C61D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CA82EB3"/>
    <w:multiLevelType w:val="hybridMultilevel"/>
    <w:tmpl w:val="AC2C7E50"/>
    <w:lvl w:ilvl="0" w:tplc="4F280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A3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2CA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AA9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FAE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DCB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E0D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A81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B6B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>
    <w:nsid w:val="406B79EE"/>
    <w:multiLevelType w:val="hybridMultilevel"/>
    <w:tmpl w:val="DDFCA214"/>
    <w:lvl w:ilvl="0" w:tplc="89A61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69C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74F3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1A4E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45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674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4C44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18CF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1A9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1A63F1C"/>
    <w:multiLevelType w:val="multilevel"/>
    <w:tmpl w:val="CC6AA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>
    <w:nsid w:val="47803922"/>
    <w:multiLevelType w:val="hybridMultilevel"/>
    <w:tmpl w:val="04A46416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E68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E24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C2C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8C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4EF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5CA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CA2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A4A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9">
    <w:nsid w:val="4C2278DF"/>
    <w:multiLevelType w:val="hybridMultilevel"/>
    <w:tmpl w:val="28709B8C"/>
    <w:lvl w:ilvl="0" w:tplc="0419000F">
      <w:start w:val="1"/>
      <w:numFmt w:val="decimal"/>
      <w:lvlText w:val="%1."/>
      <w:lvlJc w:val="left"/>
      <w:pPr>
        <w:ind w:left="1502" w:hanging="360"/>
      </w:pPr>
    </w:lvl>
    <w:lvl w:ilvl="1" w:tplc="0419000F">
      <w:start w:val="1"/>
      <w:numFmt w:val="decimal"/>
      <w:lvlText w:val="%2."/>
      <w:lvlJc w:val="left"/>
      <w:pPr>
        <w:ind w:left="2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CC14764"/>
    <w:multiLevelType w:val="hybridMultilevel"/>
    <w:tmpl w:val="0108D94A"/>
    <w:lvl w:ilvl="0" w:tplc="784E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5C50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10E9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0C2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40BD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2AA9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6EA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E95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982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E9D251B"/>
    <w:multiLevelType w:val="hybridMultilevel"/>
    <w:tmpl w:val="27E01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26A6CA8"/>
    <w:multiLevelType w:val="hybridMultilevel"/>
    <w:tmpl w:val="F052237C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64C7047"/>
    <w:multiLevelType w:val="hybridMultilevel"/>
    <w:tmpl w:val="F8E64152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8CB28A1"/>
    <w:multiLevelType w:val="hybridMultilevel"/>
    <w:tmpl w:val="D0AA985C"/>
    <w:lvl w:ilvl="0" w:tplc="E4345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4DF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D272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23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A217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96CC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D88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4EC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ACB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8CE1030"/>
    <w:multiLevelType w:val="hybridMultilevel"/>
    <w:tmpl w:val="5868F2AE"/>
    <w:lvl w:ilvl="0" w:tplc="BA04A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5AF3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86AD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CCA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70E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BA5B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459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78B4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A88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A2750A2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D315E7A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E8732F1"/>
    <w:multiLevelType w:val="hybridMultilevel"/>
    <w:tmpl w:val="FFDA081C"/>
    <w:lvl w:ilvl="0" w:tplc="918AD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982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C4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32C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9CA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8D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7E1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14E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E48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>
    <w:nsid w:val="60101F74"/>
    <w:multiLevelType w:val="hybridMultilevel"/>
    <w:tmpl w:val="BA96B9EC"/>
    <w:lvl w:ilvl="0" w:tplc="29C23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045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90C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968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8C6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98A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0E4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A8D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>
    <w:nsid w:val="60294EDF"/>
    <w:multiLevelType w:val="hybridMultilevel"/>
    <w:tmpl w:val="08781D70"/>
    <w:lvl w:ilvl="0" w:tplc="92BE0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605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E48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445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24F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72D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27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B0B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F4E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>
    <w:nsid w:val="60EC1109"/>
    <w:multiLevelType w:val="hybridMultilevel"/>
    <w:tmpl w:val="53D466AC"/>
    <w:lvl w:ilvl="0" w:tplc="9FBC94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1C51885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6587D51"/>
    <w:multiLevelType w:val="hybridMultilevel"/>
    <w:tmpl w:val="3FFC33B6"/>
    <w:lvl w:ilvl="0" w:tplc="0419000F">
      <w:start w:val="1"/>
      <w:numFmt w:val="decimal"/>
      <w:lvlText w:val="%1."/>
      <w:lvlJc w:val="left"/>
      <w:pPr>
        <w:ind w:left="1502" w:hanging="360"/>
      </w:pPr>
    </w:lvl>
    <w:lvl w:ilvl="1" w:tplc="0419000F">
      <w:start w:val="1"/>
      <w:numFmt w:val="decimal"/>
      <w:lvlText w:val="%2."/>
      <w:lvlJc w:val="left"/>
      <w:pPr>
        <w:ind w:left="2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6B86090"/>
    <w:multiLevelType w:val="hybridMultilevel"/>
    <w:tmpl w:val="6748BCC6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185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5C0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28D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D84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8E9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AE6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8C6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50D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5">
    <w:nsid w:val="6970350B"/>
    <w:multiLevelType w:val="hybridMultilevel"/>
    <w:tmpl w:val="4C4C85D6"/>
    <w:lvl w:ilvl="0" w:tplc="DEC60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52AA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AC4B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926A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78C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9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E2F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273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DEE9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D314578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FC11F2A"/>
    <w:multiLevelType w:val="hybridMultilevel"/>
    <w:tmpl w:val="87625F8A"/>
    <w:lvl w:ilvl="0" w:tplc="C6E82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520F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4CE5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5A7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FECE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FA4C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E8E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784C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DAAB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04D76EA"/>
    <w:multiLevelType w:val="hybridMultilevel"/>
    <w:tmpl w:val="69FC7A68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4E66F36"/>
    <w:multiLevelType w:val="hybridMultilevel"/>
    <w:tmpl w:val="622CA282"/>
    <w:lvl w:ilvl="0" w:tplc="CD5E4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A0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36E0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786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6C57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275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3E2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B8A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76A7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5C2615E"/>
    <w:multiLevelType w:val="hybridMultilevel"/>
    <w:tmpl w:val="41E0C476"/>
    <w:lvl w:ilvl="0" w:tplc="9F40D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50B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884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16C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3AC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289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941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B8A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EC5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1">
    <w:nsid w:val="79201226"/>
    <w:multiLevelType w:val="hybridMultilevel"/>
    <w:tmpl w:val="C400ABD8"/>
    <w:lvl w:ilvl="0" w:tplc="09705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5C46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EEC8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C6D0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18B4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6A18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B09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58B1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4456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BEF40A5"/>
    <w:multiLevelType w:val="hybridMultilevel"/>
    <w:tmpl w:val="9192FE66"/>
    <w:lvl w:ilvl="0" w:tplc="2B384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4E51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C0E9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22FA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9E78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400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78C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60A0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F461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C116B2D"/>
    <w:multiLevelType w:val="hybridMultilevel"/>
    <w:tmpl w:val="E4BA6C0E"/>
    <w:lvl w:ilvl="0" w:tplc="D27A3C9E">
      <w:start w:val="1"/>
      <w:numFmt w:val="russianLower"/>
      <w:lvlText w:val="%1."/>
      <w:lvlJc w:val="left"/>
      <w:pPr>
        <w:ind w:left="2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6"/>
  </w:num>
  <w:num w:numId="3">
    <w:abstractNumId w:val="13"/>
  </w:num>
  <w:num w:numId="4">
    <w:abstractNumId w:val="1"/>
  </w:num>
  <w:num w:numId="5">
    <w:abstractNumId w:val="56"/>
  </w:num>
  <w:num w:numId="6">
    <w:abstractNumId w:val="30"/>
  </w:num>
  <w:num w:numId="7">
    <w:abstractNumId w:val="57"/>
  </w:num>
  <w:num w:numId="8">
    <w:abstractNumId w:val="27"/>
  </w:num>
  <w:num w:numId="9">
    <w:abstractNumId w:val="6"/>
  </w:num>
  <w:num w:numId="10">
    <w:abstractNumId w:val="62"/>
  </w:num>
  <w:num w:numId="11">
    <w:abstractNumId w:val="42"/>
  </w:num>
  <w:num w:numId="12">
    <w:abstractNumId w:val="50"/>
  </w:num>
  <w:num w:numId="13">
    <w:abstractNumId w:val="4"/>
  </w:num>
  <w:num w:numId="14">
    <w:abstractNumId w:val="67"/>
  </w:num>
  <w:num w:numId="15">
    <w:abstractNumId w:val="20"/>
  </w:num>
  <w:num w:numId="16">
    <w:abstractNumId w:val="19"/>
  </w:num>
  <w:num w:numId="17">
    <w:abstractNumId w:val="72"/>
  </w:num>
  <w:num w:numId="18">
    <w:abstractNumId w:val="40"/>
  </w:num>
  <w:num w:numId="19">
    <w:abstractNumId w:val="25"/>
  </w:num>
  <w:num w:numId="20">
    <w:abstractNumId w:val="8"/>
  </w:num>
  <w:num w:numId="21">
    <w:abstractNumId w:val="59"/>
  </w:num>
  <w:num w:numId="22">
    <w:abstractNumId w:val="17"/>
  </w:num>
  <w:num w:numId="23">
    <w:abstractNumId w:val="51"/>
  </w:num>
  <w:num w:numId="24">
    <w:abstractNumId w:val="71"/>
  </w:num>
  <w:num w:numId="25">
    <w:abstractNumId w:val="46"/>
  </w:num>
  <w:num w:numId="26">
    <w:abstractNumId w:val="70"/>
  </w:num>
  <w:num w:numId="27">
    <w:abstractNumId w:val="22"/>
  </w:num>
  <w:num w:numId="28">
    <w:abstractNumId w:val="45"/>
  </w:num>
  <w:num w:numId="29">
    <w:abstractNumId w:val="34"/>
  </w:num>
  <w:num w:numId="30">
    <w:abstractNumId w:val="2"/>
  </w:num>
  <w:num w:numId="31">
    <w:abstractNumId w:val="55"/>
  </w:num>
  <w:num w:numId="32">
    <w:abstractNumId w:val="24"/>
  </w:num>
  <w:num w:numId="33">
    <w:abstractNumId w:val="14"/>
  </w:num>
  <w:num w:numId="34">
    <w:abstractNumId w:val="37"/>
  </w:num>
  <w:num w:numId="35">
    <w:abstractNumId w:val="54"/>
  </w:num>
  <w:num w:numId="36">
    <w:abstractNumId w:val="58"/>
  </w:num>
  <w:num w:numId="37">
    <w:abstractNumId w:val="65"/>
  </w:num>
  <w:num w:numId="38">
    <w:abstractNumId w:val="23"/>
  </w:num>
  <w:num w:numId="39">
    <w:abstractNumId w:val="41"/>
  </w:num>
  <w:num w:numId="40">
    <w:abstractNumId w:val="39"/>
  </w:num>
  <w:num w:numId="41">
    <w:abstractNumId w:val="32"/>
  </w:num>
  <w:num w:numId="42">
    <w:abstractNumId w:val="10"/>
  </w:num>
  <w:num w:numId="43">
    <w:abstractNumId w:val="21"/>
  </w:num>
  <w:num w:numId="44">
    <w:abstractNumId w:val="31"/>
  </w:num>
  <w:num w:numId="45">
    <w:abstractNumId w:val="69"/>
  </w:num>
  <w:num w:numId="46">
    <w:abstractNumId w:val="60"/>
  </w:num>
  <w:num w:numId="47">
    <w:abstractNumId w:val="44"/>
  </w:num>
  <w:num w:numId="48">
    <w:abstractNumId w:val="16"/>
  </w:num>
  <w:num w:numId="49">
    <w:abstractNumId w:val="35"/>
  </w:num>
  <w:num w:numId="50">
    <w:abstractNumId w:val="26"/>
  </w:num>
  <w:num w:numId="51">
    <w:abstractNumId w:val="52"/>
  </w:num>
  <w:num w:numId="52">
    <w:abstractNumId w:val="7"/>
  </w:num>
  <w:num w:numId="53">
    <w:abstractNumId w:val="43"/>
  </w:num>
  <w:num w:numId="54">
    <w:abstractNumId w:val="11"/>
  </w:num>
  <w:num w:numId="55">
    <w:abstractNumId w:val="61"/>
  </w:num>
  <w:num w:numId="56">
    <w:abstractNumId w:val="68"/>
  </w:num>
  <w:num w:numId="57">
    <w:abstractNumId w:val="18"/>
  </w:num>
  <w:num w:numId="58">
    <w:abstractNumId w:val="64"/>
  </w:num>
  <w:num w:numId="59">
    <w:abstractNumId w:val="48"/>
  </w:num>
  <w:num w:numId="60">
    <w:abstractNumId w:val="5"/>
  </w:num>
  <w:num w:numId="61">
    <w:abstractNumId w:val="29"/>
  </w:num>
  <w:num w:numId="62">
    <w:abstractNumId w:val="47"/>
  </w:num>
  <w:num w:numId="63">
    <w:abstractNumId w:val="28"/>
  </w:num>
  <w:num w:numId="64">
    <w:abstractNumId w:val="36"/>
  </w:num>
  <w:num w:numId="65">
    <w:abstractNumId w:val="15"/>
  </w:num>
  <w:num w:numId="66">
    <w:abstractNumId w:val="3"/>
  </w:num>
  <w:num w:numId="6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0"/>
  </w:num>
  <w:num w:numId="69">
    <w:abstractNumId w:val="49"/>
  </w:num>
  <w:num w:numId="70">
    <w:abstractNumId w:val="53"/>
  </w:num>
  <w:num w:numId="71">
    <w:abstractNumId w:val="33"/>
  </w:num>
  <w:num w:numId="72">
    <w:abstractNumId w:val="73"/>
  </w:num>
  <w:num w:numId="73">
    <w:abstractNumId w:val="63"/>
  </w:num>
  <w:num w:numId="74">
    <w:abstractNumId w:val="12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02F"/>
    <w:rsid w:val="00013DEE"/>
    <w:rsid w:val="00020A7B"/>
    <w:rsid w:val="00027B24"/>
    <w:rsid w:val="00053769"/>
    <w:rsid w:val="0005606A"/>
    <w:rsid w:val="0005678A"/>
    <w:rsid w:val="00057550"/>
    <w:rsid w:val="00057F1D"/>
    <w:rsid w:val="000673CC"/>
    <w:rsid w:val="000D2590"/>
    <w:rsid w:val="000D3679"/>
    <w:rsid w:val="000D6A96"/>
    <w:rsid w:val="000E4281"/>
    <w:rsid w:val="000E5949"/>
    <w:rsid w:val="000E60E7"/>
    <w:rsid w:val="000E7691"/>
    <w:rsid w:val="000F701F"/>
    <w:rsid w:val="00106758"/>
    <w:rsid w:val="00112B48"/>
    <w:rsid w:val="00114BDF"/>
    <w:rsid w:val="00117DCF"/>
    <w:rsid w:val="00122445"/>
    <w:rsid w:val="00122743"/>
    <w:rsid w:val="001324BC"/>
    <w:rsid w:val="00132B63"/>
    <w:rsid w:val="00134064"/>
    <w:rsid w:val="00135AFE"/>
    <w:rsid w:val="00143BD5"/>
    <w:rsid w:val="001451D0"/>
    <w:rsid w:val="00145293"/>
    <w:rsid w:val="0015124F"/>
    <w:rsid w:val="00151969"/>
    <w:rsid w:val="0015489D"/>
    <w:rsid w:val="00154C2D"/>
    <w:rsid w:val="00161CCA"/>
    <w:rsid w:val="00162015"/>
    <w:rsid w:val="00166629"/>
    <w:rsid w:val="00182260"/>
    <w:rsid w:val="00184FB6"/>
    <w:rsid w:val="00190A2E"/>
    <w:rsid w:val="001A6C31"/>
    <w:rsid w:val="001A7430"/>
    <w:rsid w:val="001B4387"/>
    <w:rsid w:val="001C63C2"/>
    <w:rsid w:val="001D5A9E"/>
    <w:rsid w:val="001E1085"/>
    <w:rsid w:val="001F2DD4"/>
    <w:rsid w:val="001F4F61"/>
    <w:rsid w:val="00216CD7"/>
    <w:rsid w:val="002218A4"/>
    <w:rsid w:val="00222056"/>
    <w:rsid w:val="00223C56"/>
    <w:rsid w:val="002311F1"/>
    <w:rsid w:val="0024763F"/>
    <w:rsid w:val="0025103C"/>
    <w:rsid w:val="00252206"/>
    <w:rsid w:val="00252C22"/>
    <w:rsid w:val="00265333"/>
    <w:rsid w:val="00270ABA"/>
    <w:rsid w:val="002A2510"/>
    <w:rsid w:val="002A7932"/>
    <w:rsid w:val="002A7C7C"/>
    <w:rsid w:val="002C1A37"/>
    <w:rsid w:val="002D22AF"/>
    <w:rsid w:val="002D4C3C"/>
    <w:rsid w:val="002D7010"/>
    <w:rsid w:val="002F0CD5"/>
    <w:rsid w:val="002F1958"/>
    <w:rsid w:val="003133A7"/>
    <w:rsid w:val="00316515"/>
    <w:rsid w:val="003177A1"/>
    <w:rsid w:val="003237E3"/>
    <w:rsid w:val="00327B71"/>
    <w:rsid w:val="00330412"/>
    <w:rsid w:val="00334CD1"/>
    <w:rsid w:val="0033727D"/>
    <w:rsid w:val="003400AA"/>
    <w:rsid w:val="00365617"/>
    <w:rsid w:val="00380040"/>
    <w:rsid w:val="00386787"/>
    <w:rsid w:val="00393809"/>
    <w:rsid w:val="003A0880"/>
    <w:rsid w:val="003A1F38"/>
    <w:rsid w:val="003A4277"/>
    <w:rsid w:val="003C18DE"/>
    <w:rsid w:val="003F479E"/>
    <w:rsid w:val="00422A14"/>
    <w:rsid w:val="00423F32"/>
    <w:rsid w:val="00426DF2"/>
    <w:rsid w:val="00427877"/>
    <w:rsid w:val="00442867"/>
    <w:rsid w:val="00452416"/>
    <w:rsid w:val="004611F9"/>
    <w:rsid w:val="00467930"/>
    <w:rsid w:val="00473008"/>
    <w:rsid w:val="004825F0"/>
    <w:rsid w:val="0048766D"/>
    <w:rsid w:val="00487841"/>
    <w:rsid w:val="00487854"/>
    <w:rsid w:val="00496AFC"/>
    <w:rsid w:val="004A3A7F"/>
    <w:rsid w:val="004A53F5"/>
    <w:rsid w:val="004A613C"/>
    <w:rsid w:val="004B5453"/>
    <w:rsid w:val="004C1899"/>
    <w:rsid w:val="004C2D32"/>
    <w:rsid w:val="004D1EB7"/>
    <w:rsid w:val="004F0DC8"/>
    <w:rsid w:val="00503023"/>
    <w:rsid w:val="0050365A"/>
    <w:rsid w:val="00505DB3"/>
    <w:rsid w:val="00530213"/>
    <w:rsid w:val="0053289C"/>
    <w:rsid w:val="00550075"/>
    <w:rsid w:val="00560388"/>
    <w:rsid w:val="00561CE5"/>
    <w:rsid w:val="00563FF2"/>
    <w:rsid w:val="00567E15"/>
    <w:rsid w:val="00582930"/>
    <w:rsid w:val="005B612A"/>
    <w:rsid w:val="005C58BA"/>
    <w:rsid w:val="005E566F"/>
    <w:rsid w:val="005E636F"/>
    <w:rsid w:val="005E6F34"/>
    <w:rsid w:val="005F241C"/>
    <w:rsid w:val="005F3CF0"/>
    <w:rsid w:val="00600968"/>
    <w:rsid w:val="0061172E"/>
    <w:rsid w:val="00611827"/>
    <w:rsid w:val="0061293F"/>
    <w:rsid w:val="00630EAE"/>
    <w:rsid w:val="00635970"/>
    <w:rsid w:val="00637097"/>
    <w:rsid w:val="006608D2"/>
    <w:rsid w:val="0066383F"/>
    <w:rsid w:val="006848D0"/>
    <w:rsid w:val="006870A4"/>
    <w:rsid w:val="006A14C1"/>
    <w:rsid w:val="006A1D1E"/>
    <w:rsid w:val="006B11F2"/>
    <w:rsid w:val="006C0F81"/>
    <w:rsid w:val="006D09E7"/>
    <w:rsid w:val="006E7D36"/>
    <w:rsid w:val="006F1E93"/>
    <w:rsid w:val="006F2B8A"/>
    <w:rsid w:val="007118DD"/>
    <w:rsid w:val="00714711"/>
    <w:rsid w:val="00735733"/>
    <w:rsid w:val="00735E10"/>
    <w:rsid w:val="00741D7B"/>
    <w:rsid w:val="0075128C"/>
    <w:rsid w:val="00753CFE"/>
    <w:rsid w:val="00757AF2"/>
    <w:rsid w:val="0078002F"/>
    <w:rsid w:val="00784DED"/>
    <w:rsid w:val="00785C8C"/>
    <w:rsid w:val="007A0F9F"/>
    <w:rsid w:val="007B5239"/>
    <w:rsid w:val="007C5807"/>
    <w:rsid w:val="007D1500"/>
    <w:rsid w:val="007D174E"/>
    <w:rsid w:val="007F656E"/>
    <w:rsid w:val="00802571"/>
    <w:rsid w:val="00813564"/>
    <w:rsid w:val="00820DEA"/>
    <w:rsid w:val="00855E78"/>
    <w:rsid w:val="00861B4C"/>
    <w:rsid w:val="0086243A"/>
    <w:rsid w:val="00871531"/>
    <w:rsid w:val="008770AE"/>
    <w:rsid w:val="0089032A"/>
    <w:rsid w:val="00893A5A"/>
    <w:rsid w:val="008A21E8"/>
    <w:rsid w:val="008A4D87"/>
    <w:rsid w:val="008B5CFF"/>
    <w:rsid w:val="008C6AB1"/>
    <w:rsid w:val="008D45F9"/>
    <w:rsid w:val="008D5DE6"/>
    <w:rsid w:val="008E333D"/>
    <w:rsid w:val="008F0097"/>
    <w:rsid w:val="008F66EF"/>
    <w:rsid w:val="008F7C72"/>
    <w:rsid w:val="009079AE"/>
    <w:rsid w:val="009119D6"/>
    <w:rsid w:val="009217EF"/>
    <w:rsid w:val="00930EAA"/>
    <w:rsid w:val="00946D0B"/>
    <w:rsid w:val="00951B2B"/>
    <w:rsid w:val="009542BD"/>
    <w:rsid w:val="00956FB2"/>
    <w:rsid w:val="009762A9"/>
    <w:rsid w:val="009931F6"/>
    <w:rsid w:val="009B1598"/>
    <w:rsid w:val="009B5F36"/>
    <w:rsid w:val="009B698C"/>
    <w:rsid w:val="009B7667"/>
    <w:rsid w:val="009E1E8A"/>
    <w:rsid w:val="009E369A"/>
    <w:rsid w:val="009F13AF"/>
    <w:rsid w:val="009F4447"/>
    <w:rsid w:val="009F4573"/>
    <w:rsid w:val="009F47DE"/>
    <w:rsid w:val="00A012EC"/>
    <w:rsid w:val="00A03ABC"/>
    <w:rsid w:val="00A15307"/>
    <w:rsid w:val="00A22E8E"/>
    <w:rsid w:val="00A23E20"/>
    <w:rsid w:val="00A30A69"/>
    <w:rsid w:val="00A57C20"/>
    <w:rsid w:val="00A60341"/>
    <w:rsid w:val="00A625A6"/>
    <w:rsid w:val="00A84ABB"/>
    <w:rsid w:val="00A9119F"/>
    <w:rsid w:val="00AA33F3"/>
    <w:rsid w:val="00AB1B6E"/>
    <w:rsid w:val="00AB3F7B"/>
    <w:rsid w:val="00AC0E4A"/>
    <w:rsid w:val="00AC1EB0"/>
    <w:rsid w:val="00AC423C"/>
    <w:rsid w:val="00AE09DB"/>
    <w:rsid w:val="00AF7075"/>
    <w:rsid w:val="00B055B0"/>
    <w:rsid w:val="00B05C0C"/>
    <w:rsid w:val="00B21AA8"/>
    <w:rsid w:val="00B353B0"/>
    <w:rsid w:val="00B52F4F"/>
    <w:rsid w:val="00B56BE6"/>
    <w:rsid w:val="00B70D13"/>
    <w:rsid w:val="00B74965"/>
    <w:rsid w:val="00BA6568"/>
    <w:rsid w:val="00BB1059"/>
    <w:rsid w:val="00BE6834"/>
    <w:rsid w:val="00BE7593"/>
    <w:rsid w:val="00BF0B88"/>
    <w:rsid w:val="00C15E58"/>
    <w:rsid w:val="00C301C2"/>
    <w:rsid w:val="00C31825"/>
    <w:rsid w:val="00C36F9B"/>
    <w:rsid w:val="00C44733"/>
    <w:rsid w:val="00C45248"/>
    <w:rsid w:val="00C51574"/>
    <w:rsid w:val="00C54D82"/>
    <w:rsid w:val="00C54F8A"/>
    <w:rsid w:val="00C553E9"/>
    <w:rsid w:val="00C60602"/>
    <w:rsid w:val="00C87501"/>
    <w:rsid w:val="00C87BC1"/>
    <w:rsid w:val="00CA2A82"/>
    <w:rsid w:val="00CA2BCB"/>
    <w:rsid w:val="00CD1EDD"/>
    <w:rsid w:val="00CD4661"/>
    <w:rsid w:val="00CE1E3D"/>
    <w:rsid w:val="00CE3B89"/>
    <w:rsid w:val="00CF3D5C"/>
    <w:rsid w:val="00CF4BE6"/>
    <w:rsid w:val="00D00D61"/>
    <w:rsid w:val="00D063F5"/>
    <w:rsid w:val="00D1672A"/>
    <w:rsid w:val="00D243D0"/>
    <w:rsid w:val="00D26996"/>
    <w:rsid w:val="00D27019"/>
    <w:rsid w:val="00D6514D"/>
    <w:rsid w:val="00D77613"/>
    <w:rsid w:val="00D83B2C"/>
    <w:rsid w:val="00D90528"/>
    <w:rsid w:val="00D93F9B"/>
    <w:rsid w:val="00D95865"/>
    <w:rsid w:val="00DA3B4D"/>
    <w:rsid w:val="00DA57D1"/>
    <w:rsid w:val="00DB56BB"/>
    <w:rsid w:val="00DB679D"/>
    <w:rsid w:val="00DC2871"/>
    <w:rsid w:val="00DC3594"/>
    <w:rsid w:val="00DC54CA"/>
    <w:rsid w:val="00DD1742"/>
    <w:rsid w:val="00DD38DE"/>
    <w:rsid w:val="00DD3F59"/>
    <w:rsid w:val="00DD7E1E"/>
    <w:rsid w:val="00E02E19"/>
    <w:rsid w:val="00E061D8"/>
    <w:rsid w:val="00E07341"/>
    <w:rsid w:val="00E15882"/>
    <w:rsid w:val="00E33354"/>
    <w:rsid w:val="00E33AAC"/>
    <w:rsid w:val="00E43337"/>
    <w:rsid w:val="00E43A77"/>
    <w:rsid w:val="00E7060C"/>
    <w:rsid w:val="00E74545"/>
    <w:rsid w:val="00E76AB5"/>
    <w:rsid w:val="00E76B58"/>
    <w:rsid w:val="00E917B3"/>
    <w:rsid w:val="00E93172"/>
    <w:rsid w:val="00E95331"/>
    <w:rsid w:val="00E965B6"/>
    <w:rsid w:val="00EA07E5"/>
    <w:rsid w:val="00EA1078"/>
    <w:rsid w:val="00EA2A9A"/>
    <w:rsid w:val="00EA3D37"/>
    <w:rsid w:val="00EA5D8B"/>
    <w:rsid w:val="00EA6C5A"/>
    <w:rsid w:val="00EB5568"/>
    <w:rsid w:val="00EB7871"/>
    <w:rsid w:val="00EC3095"/>
    <w:rsid w:val="00EF01B3"/>
    <w:rsid w:val="00EF7711"/>
    <w:rsid w:val="00F111DA"/>
    <w:rsid w:val="00F127DF"/>
    <w:rsid w:val="00F1388C"/>
    <w:rsid w:val="00F2156B"/>
    <w:rsid w:val="00F24A02"/>
    <w:rsid w:val="00F325EE"/>
    <w:rsid w:val="00F4072E"/>
    <w:rsid w:val="00F43C66"/>
    <w:rsid w:val="00F44732"/>
    <w:rsid w:val="00F55F6B"/>
    <w:rsid w:val="00F56B44"/>
    <w:rsid w:val="00F627BD"/>
    <w:rsid w:val="00F646E0"/>
    <w:rsid w:val="00F7482C"/>
    <w:rsid w:val="00FA265F"/>
    <w:rsid w:val="00FA3DFE"/>
    <w:rsid w:val="00FA6A6D"/>
    <w:rsid w:val="00FB6355"/>
    <w:rsid w:val="00FC097D"/>
    <w:rsid w:val="00FC0E1D"/>
    <w:rsid w:val="00FC44A4"/>
    <w:rsid w:val="00FC6B62"/>
    <w:rsid w:val="00FC721B"/>
    <w:rsid w:val="00FD048B"/>
    <w:rsid w:val="00FE344C"/>
    <w:rsid w:val="00FF2843"/>
    <w:rsid w:val="00FF42DC"/>
    <w:rsid w:val="00FF6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C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F0DC8"/>
    <w:pPr>
      <w:spacing w:before="115" w:after="115"/>
      <w:outlineLvl w:val="0"/>
    </w:pPr>
    <w:rPr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DC8"/>
    <w:rPr>
      <w:b/>
      <w:bCs/>
      <w:kern w:val="36"/>
      <w:sz w:val="43"/>
      <w:szCs w:val="43"/>
    </w:rPr>
  </w:style>
  <w:style w:type="character" w:styleId="a3">
    <w:name w:val="Strong"/>
    <w:basedOn w:val="a0"/>
    <w:uiPriority w:val="22"/>
    <w:qFormat/>
    <w:rsid w:val="004F0DC8"/>
    <w:rPr>
      <w:b/>
      <w:bCs/>
    </w:rPr>
  </w:style>
  <w:style w:type="character" w:styleId="a4">
    <w:name w:val="Emphasis"/>
    <w:basedOn w:val="a0"/>
    <w:uiPriority w:val="20"/>
    <w:qFormat/>
    <w:rsid w:val="004F0DC8"/>
    <w:rPr>
      <w:i/>
      <w:iCs/>
    </w:rPr>
  </w:style>
  <w:style w:type="paragraph" w:styleId="a5">
    <w:name w:val="List Paragraph"/>
    <w:basedOn w:val="a"/>
    <w:uiPriority w:val="34"/>
    <w:qFormat/>
    <w:rsid w:val="004F0D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C44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4A3A7F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4A3A7F"/>
    <w:rPr>
      <w:sz w:val="24"/>
    </w:rPr>
  </w:style>
  <w:style w:type="paragraph" w:styleId="a9">
    <w:name w:val="Body Text"/>
    <w:basedOn w:val="a"/>
    <w:link w:val="aa"/>
    <w:rsid w:val="004A3A7F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4A3A7F"/>
    <w:rPr>
      <w:sz w:val="24"/>
    </w:rPr>
  </w:style>
  <w:style w:type="paragraph" w:styleId="ab">
    <w:name w:val="Normal (Web)"/>
    <w:basedOn w:val="a"/>
    <w:uiPriority w:val="99"/>
    <w:unhideWhenUsed/>
    <w:rsid w:val="00A23E20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A23E2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23E20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A23E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23E20"/>
    <w:rPr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A23E20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23E20"/>
  </w:style>
  <w:style w:type="character" w:styleId="af2">
    <w:name w:val="footnote reference"/>
    <w:basedOn w:val="a0"/>
    <w:uiPriority w:val="99"/>
    <w:semiHidden/>
    <w:unhideWhenUsed/>
    <w:rsid w:val="00A23E20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A57C2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A57C20"/>
    <w:rPr>
      <w:sz w:val="24"/>
      <w:szCs w:val="24"/>
    </w:rPr>
  </w:style>
  <w:style w:type="character" w:styleId="af5">
    <w:name w:val="Hyperlink"/>
    <w:basedOn w:val="a0"/>
    <w:uiPriority w:val="99"/>
    <w:unhideWhenUsed/>
    <w:rsid w:val="007D174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76A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76AB5"/>
    <w:rPr>
      <w:rFonts w:ascii="Courier New" w:hAnsi="Courier New" w:cs="Courier New"/>
    </w:rPr>
  </w:style>
  <w:style w:type="paragraph" w:styleId="2">
    <w:name w:val="Body Text Indent 2"/>
    <w:basedOn w:val="a"/>
    <w:link w:val="20"/>
    <w:uiPriority w:val="99"/>
    <w:unhideWhenUsed/>
    <w:rsid w:val="00A012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012EC"/>
    <w:rPr>
      <w:sz w:val="24"/>
      <w:szCs w:val="24"/>
    </w:rPr>
  </w:style>
  <w:style w:type="paragraph" w:customStyle="1" w:styleId="c1">
    <w:name w:val="c1"/>
    <w:basedOn w:val="a"/>
    <w:rsid w:val="00A03ABC"/>
    <w:pPr>
      <w:spacing w:before="100" w:beforeAutospacing="1" w:after="100" w:afterAutospacing="1"/>
    </w:pPr>
  </w:style>
  <w:style w:type="character" w:customStyle="1" w:styleId="c0">
    <w:name w:val="c0"/>
    <w:basedOn w:val="a0"/>
    <w:rsid w:val="00A03ABC"/>
  </w:style>
  <w:style w:type="paragraph" w:customStyle="1" w:styleId="c13">
    <w:name w:val="c13"/>
    <w:basedOn w:val="a"/>
    <w:rsid w:val="00A03ABC"/>
    <w:pPr>
      <w:spacing w:before="100" w:beforeAutospacing="1" w:after="100" w:afterAutospacing="1"/>
    </w:pPr>
  </w:style>
  <w:style w:type="paragraph" w:customStyle="1" w:styleId="c6">
    <w:name w:val="c6"/>
    <w:basedOn w:val="a"/>
    <w:rsid w:val="00A03ABC"/>
    <w:pPr>
      <w:spacing w:before="100" w:beforeAutospacing="1" w:after="100" w:afterAutospacing="1"/>
    </w:pPr>
  </w:style>
  <w:style w:type="paragraph" w:customStyle="1" w:styleId="c11">
    <w:name w:val="c11"/>
    <w:basedOn w:val="a"/>
    <w:rsid w:val="00741D7B"/>
    <w:pPr>
      <w:spacing w:before="100" w:beforeAutospacing="1" w:after="100" w:afterAutospacing="1"/>
    </w:pPr>
  </w:style>
  <w:style w:type="paragraph" w:customStyle="1" w:styleId="c5">
    <w:name w:val="c5"/>
    <w:basedOn w:val="a"/>
    <w:rsid w:val="00741D7B"/>
    <w:pPr>
      <w:spacing w:before="100" w:beforeAutospacing="1" w:after="100" w:afterAutospacing="1"/>
    </w:pPr>
  </w:style>
  <w:style w:type="character" w:customStyle="1" w:styleId="c12">
    <w:name w:val="c12"/>
    <w:basedOn w:val="a0"/>
    <w:rsid w:val="00741D7B"/>
  </w:style>
  <w:style w:type="paragraph" w:styleId="3">
    <w:name w:val="Body Text Indent 3"/>
    <w:basedOn w:val="a"/>
    <w:link w:val="30"/>
    <w:rsid w:val="007F65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F656E"/>
    <w:rPr>
      <w:sz w:val="16"/>
      <w:szCs w:val="16"/>
    </w:rPr>
  </w:style>
  <w:style w:type="paragraph" w:styleId="af6">
    <w:name w:val="Balloon Text"/>
    <w:basedOn w:val="a"/>
    <w:link w:val="af7"/>
    <w:uiPriority w:val="99"/>
    <w:semiHidden/>
    <w:unhideWhenUsed/>
    <w:rsid w:val="0061293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1293F"/>
    <w:rPr>
      <w:rFonts w:ascii="Tahoma" w:hAnsi="Tahoma" w:cs="Tahoma"/>
      <w:sz w:val="16"/>
      <w:szCs w:val="16"/>
    </w:rPr>
  </w:style>
  <w:style w:type="character" w:customStyle="1" w:styleId="c23">
    <w:name w:val="c23"/>
    <w:basedOn w:val="a0"/>
    <w:rsid w:val="00B05C0C"/>
  </w:style>
  <w:style w:type="paragraph" w:customStyle="1" w:styleId="c61">
    <w:name w:val="c61"/>
    <w:basedOn w:val="a"/>
    <w:rsid w:val="0033727D"/>
    <w:pPr>
      <w:spacing w:before="100" w:beforeAutospacing="1" w:after="100" w:afterAutospacing="1"/>
    </w:pPr>
  </w:style>
  <w:style w:type="paragraph" w:customStyle="1" w:styleId="c85">
    <w:name w:val="c85"/>
    <w:basedOn w:val="a"/>
    <w:rsid w:val="0033727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54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3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0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3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697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3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2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62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53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288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4086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222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67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61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351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80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975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806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22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1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41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8976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026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83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67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3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39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3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6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00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72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85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1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2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0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291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69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52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71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984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4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2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2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11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201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5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06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2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77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49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137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353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0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2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0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62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45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2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0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8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42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7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98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3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73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38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18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6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17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40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8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51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1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6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359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13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50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06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3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948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778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560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82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84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883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51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28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69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69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3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9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4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3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7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6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50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36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24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5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1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28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64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91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0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69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88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779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70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5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8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2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2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88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6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80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7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2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98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4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0134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99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70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481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23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3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941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82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4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22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7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2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68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0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8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25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65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62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888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22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9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95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1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21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chool-collection.edu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vide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vyazno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tod-kopilka.ru" TargetMode="External"/><Relationship Id="rId10" Type="http://schemas.openxmlformats.org/officeDocument/2006/relationships/hyperlink" Target="http://svyazno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vyaznoy.ru/" TargetMode="Externa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9D6E4-961F-4B92-B115-2EAAE976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4435</Words>
  <Characters>25284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</dc:creator>
  <cp:lastModifiedBy>Пользователь</cp:lastModifiedBy>
  <cp:revision>4</cp:revision>
  <cp:lastPrinted>2014-10-26T09:22:00Z</cp:lastPrinted>
  <dcterms:created xsi:type="dcterms:W3CDTF">2022-03-28T07:53:00Z</dcterms:created>
  <dcterms:modified xsi:type="dcterms:W3CDTF">2023-09-07T17:04:00Z</dcterms:modified>
</cp:coreProperties>
</file>